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BA" w:rsidRPr="00230345" w:rsidRDefault="00D01C2D" w:rsidP="00745380">
      <w:pPr>
        <w:pStyle w:val="11"/>
        <w:spacing w:before="78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E1EB601" wp14:editId="74E14113">
            <wp:extent cx="6762750" cy="955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55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84840" w:rsidRPr="00230345">
        <w:rPr>
          <w:sz w:val="32"/>
          <w:szCs w:val="32"/>
        </w:rPr>
        <w:lastRenderedPageBreak/>
        <w:t>Пояснительная</w:t>
      </w:r>
      <w:r w:rsidR="00745380" w:rsidRPr="00230345">
        <w:rPr>
          <w:sz w:val="32"/>
          <w:szCs w:val="32"/>
        </w:rPr>
        <w:t xml:space="preserve"> </w:t>
      </w:r>
      <w:r w:rsidR="00F84840" w:rsidRPr="00230345">
        <w:rPr>
          <w:spacing w:val="-2"/>
          <w:sz w:val="32"/>
          <w:szCs w:val="32"/>
        </w:rPr>
        <w:t>записка</w:t>
      </w:r>
    </w:p>
    <w:p w:rsidR="00B25DBA" w:rsidRPr="00F84840" w:rsidRDefault="00F84840" w:rsidP="00F84840">
      <w:pPr>
        <w:pStyle w:val="11"/>
        <w:tabs>
          <w:tab w:val="left" w:pos="799"/>
        </w:tabs>
        <w:spacing w:before="60"/>
        <w:ind w:left="0" w:firstLine="0"/>
        <w:jc w:val="center"/>
        <w:rPr>
          <w:sz w:val="28"/>
          <w:szCs w:val="28"/>
        </w:rPr>
      </w:pPr>
      <w:r w:rsidRPr="00F84840">
        <w:rPr>
          <w:sz w:val="28"/>
          <w:szCs w:val="28"/>
        </w:rPr>
        <w:t>Общая</w:t>
      </w:r>
      <w:r w:rsidR="00745380" w:rsidRPr="00F84840"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характеристика</w:t>
      </w:r>
      <w:r w:rsidR="00745380" w:rsidRPr="00F84840">
        <w:rPr>
          <w:sz w:val="28"/>
          <w:szCs w:val="28"/>
        </w:rPr>
        <w:t xml:space="preserve"> </w:t>
      </w:r>
      <w:r w:rsidRPr="00F84840">
        <w:rPr>
          <w:spacing w:val="-2"/>
          <w:sz w:val="28"/>
          <w:szCs w:val="28"/>
        </w:rPr>
        <w:t>предмета.</w:t>
      </w:r>
    </w:p>
    <w:p w:rsidR="00B25DBA" w:rsidRDefault="00F84840">
      <w:pPr>
        <w:spacing w:before="202"/>
        <w:ind w:left="812"/>
        <w:rPr>
          <w:b/>
          <w:sz w:val="24"/>
        </w:rPr>
      </w:pPr>
      <w:r>
        <w:rPr>
          <w:b/>
          <w:spacing w:val="-2"/>
          <w:sz w:val="24"/>
        </w:rPr>
        <w:t>Актуальность.</w:t>
      </w:r>
    </w:p>
    <w:p w:rsidR="00B25DBA" w:rsidRDefault="00F84840">
      <w:pPr>
        <w:pStyle w:val="a3"/>
        <w:spacing w:before="236" w:line="276" w:lineRule="auto"/>
        <w:ind w:left="812" w:right="201"/>
        <w:jc w:val="both"/>
      </w:pPr>
      <w:r>
        <w:t xml:space="preserve">Курс «Разговор о важном» способствует созданию условий для социального развития личности ребѐнка, самовоспитания и развития его творческих способностей. Он ориентирует ребенка на освоение моральных норм в процессе активного творческого познания, как окружающего мира, так и своего внутреннего, духовного мира. «Ребенок познает внешний мир через себя. Проявление, развитие и восхождение внутреннего мира ребенка происходит через осознание и облагораживание источника его духовной жизни (Души и Сердца ребенка)» (Ш.А. </w:t>
      </w:r>
      <w:proofErr w:type="spellStart"/>
      <w:r>
        <w:t>Амонашвили</w:t>
      </w:r>
      <w:proofErr w:type="spellEnd"/>
      <w:r>
        <w:t>). Отношение к внешнему миру (людям, природе, вещам) зависит от степени осознания и принятия духовных ценностей.</w:t>
      </w:r>
      <w:r w:rsidR="00745380">
        <w:t xml:space="preserve"> </w:t>
      </w:r>
      <w: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25DBA" w:rsidRDefault="00F84840">
      <w:pPr>
        <w:pStyle w:val="a3"/>
        <w:spacing w:before="198"/>
        <w:ind w:left="812" w:right="190"/>
        <w:jc w:val="both"/>
      </w:pPr>
      <w:r>
        <w:t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B25DBA" w:rsidRDefault="00B25DBA">
      <w:pPr>
        <w:pStyle w:val="a3"/>
        <w:spacing w:before="17"/>
      </w:pPr>
    </w:p>
    <w:p w:rsidR="00B25DBA" w:rsidRDefault="00F84840" w:rsidP="00F84840">
      <w:pPr>
        <w:pStyle w:val="a3"/>
        <w:ind w:left="812" w:right="239"/>
        <w:jc w:val="both"/>
      </w:pPr>
      <w:r>
        <w:rPr>
          <w:b/>
          <w:i/>
          <w:u w:val="single"/>
        </w:rPr>
        <w:t>Цель программы:</w:t>
      </w:r>
      <w:r w:rsidR="00745380">
        <w:rPr>
          <w:b/>
          <w:i/>
          <w:u w:val="single"/>
        </w:rPr>
        <w:t xml:space="preserve"> </w:t>
      </w:r>
      <w:r>
        <w:t>создание условий для формирования личности гражданина и патриота России с присущими ему ценностями, взглядами, ориентациями,</w:t>
      </w:r>
      <w:r w:rsidR="00745380">
        <w:t xml:space="preserve"> </w:t>
      </w:r>
      <w:r>
        <w:t>установками,</w:t>
      </w:r>
      <w:r w:rsidR="00745380">
        <w:t xml:space="preserve"> </w:t>
      </w:r>
      <w:r>
        <w:t>мотивами</w:t>
      </w:r>
      <w:r w:rsidR="00745380">
        <w:t xml:space="preserve"> </w:t>
      </w:r>
      <w:r>
        <w:t>деятельности</w:t>
      </w:r>
      <w:r w:rsidR="00745380">
        <w:t xml:space="preserve"> </w:t>
      </w:r>
      <w:r>
        <w:t>и</w:t>
      </w:r>
      <w:r w:rsidR="00745380">
        <w:t xml:space="preserve"> </w:t>
      </w:r>
      <w:r>
        <w:t>поведения; совершенствование</w:t>
      </w:r>
      <w:r w:rsidR="00745380">
        <w:t xml:space="preserve"> </w:t>
      </w:r>
      <w:r>
        <w:t>системы</w:t>
      </w:r>
      <w:r w:rsidR="00745380">
        <w:t xml:space="preserve"> </w:t>
      </w:r>
      <w:r>
        <w:t>патриотического</w:t>
      </w:r>
      <w:r w:rsidR="00745380">
        <w:t xml:space="preserve"> </w:t>
      </w:r>
      <w:r>
        <w:t>воспитания,</w:t>
      </w:r>
      <w:r w:rsidR="00745380">
        <w:t xml:space="preserve"> </w:t>
      </w:r>
      <w:r>
        <w:t>формирование у учащихся гражданственности и патриотизма как качеств конкурентоспособной личности, воспитание любви к Отечеству, духовности,</w:t>
      </w:r>
    </w:p>
    <w:p w:rsidR="00B25DBA" w:rsidRDefault="00F84840" w:rsidP="00F84840">
      <w:pPr>
        <w:pStyle w:val="a3"/>
        <w:spacing w:line="274" w:lineRule="exact"/>
        <w:ind w:left="812"/>
        <w:jc w:val="both"/>
      </w:pPr>
      <w:r>
        <w:t xml:space="preserve">нравственности на основе общечеловеческих </w:t>
      </w:r>
      <w:r>
        <w:rPr>
          <w:spacing w:val="-2"/>
        </w:rPr>
        <w:t>ценностей.</w:t>
      </w:r>
    </w:p>
    <w:p w:rsidR="00B25DBA" w:rsidRDefault="00F84840" w:rsidP="00F84840">
      <w:pPr>
        <w:pStyle w:val="a3"/>
        <w:spacing w:before="151"/>
        <w:ind w:left="812"/>
        <w:jc w:val="both"/>
        <w:rPr>
          <w:b/>
        </w:rPr>
      </w:pPr>
      <w:r>
        <w:t xml:space="preserve">Для достижения указанной цели решаются следующие </w:t>
      </w:r>
      <w:r>
        <w:rPr>
          <w:spacing w:val="-2"/>
        </w:rPr>
        <w:t>з</w:t>
      </w:r>
      <w:r>
        <w:rPr>
          <w:b/>
          <w:spacing w:val="-2"/>
        </w:rPr>
        <w:t>адачи:</w:t>
      </w:r>
    </w:p>
    <w:p w:rsidR="00B25DBA" w:rsidRDefault="00F84840" w:rsidP="00F84840">
      <w:pPr>
        <w:pStyle w:val="a4"/>
        <w:numPr>
          <w:ilvl w:val="0"/>
          <w:numId w:val="3"/>
        </w:numPr>
        <w:tabs>
          <w:tab w:val="left" w:pos="950"/>
        </w:tabs>
        <w:spacing w:before="149"/>
        <w:ind w:left="950" w:hanging="138"/>
        <w:jc w:val="both"/>
        <w:rPr>
          <w:sz w:val="24"/>
        </w:rPr>
      </w:pPr>
      <w:r>
        <w:rPr>
          <w:sz w:val="24"/>
        </w:rPr>
        <w:t xml:space="preserve">Создавать условия для эффективного гражданского и патриотического воспитания </w:t>
      </w:r>
      <w:r>
        <w:rPr>
          <w:spacing w:val="-2"/>
          <w:sz w:val="24"/>
        </w:rPr>
        <w:t>школьников;</w:t>
      </w:r>
    </w:p>
    <w:p w:rsidR="00B25DBA" w:rsidRDefault="00F84840" w:rsidP="00F84840">
      <w:pPr>
        <w:pStyle w:val="a4"/>
        <w:numPr>
          <w:ilvl w:val="0"/>
          <w:numId w:val="3"/>
        </w:numPr>
        <w:tabs>
          <w:tab w:val="left" w:pos="950"/>
        </w:tabs>
        <w:spacing w:before="151"/>
        <w:ind w:right="474" w:firstLine="0"/>
        <w:jc w:val="both"/>
        <w:rPr>
          <w:sz w:val="24"/>
        </w:rPr>
      </w:pPr>
      <w:r>
        <w:rPr>
          <w:sz w:val="24"/>
        </w:rPr>
        <w:t>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B25DBA" w:rsidRDefault="00F84840" w:rsidP="00F84840">
      <w:pPr>
        <w:pStyle w:val="a4"/>
        <w:numPr>
          <w:ilvl w:val="0"/>
          <w:numId w:val="3"/>
        </w:numPr>
        <w:tabs>
          <w:tab w:val="left" w:pos="952"/>
        </w:tabs>
        <w:spacing w:before="149"/>
        <w:ind w:right="235" w:firstLine="0"/>
        <w:jc w:val="both"/>
        <w:rPr>
          <w:sz w:val="24"/>
        </w:rPr>
      </w:pPr>
      <w:r>
        <w:rPr>
          <w:sz w:val="24"/>
        </w:rPr>
        <w:t>Утверждать в сознании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B25DBA" w:rsidRDefault="00F84840" w:rsidP="00F84840">
      <w:pPr>
        <w:pStyle w:val="a4"/>
        <w:numPr>
          <w:ilvl w:val="0"/>
          <w:numId w:val="3"/>
        </w:numPr>
        <w:tabs>
          <w:tab w:val="left" w:pos="950"/>
        </w:tabs>
        <w:spacing w:before="152"/>
        <w:ind w:right="1011" w:firstLine="0"/>
        <w:jc w:val="both"/>
        <w:rPr>
          <w:sz w:val="24"/>
        </w:rPr>
      </w:pPr>
      <w:r>
        <w:rPr>
          <w:sz w:val="24"/>
        </w:rPr>
        <w:t>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B25DBA" w:rsidRDefault="00F84840" w:rsidP="00F84840">
      <w:pPr>
        <w:pStyle w:val="a4"/>
        <w:numPr>
          <w:ilvl w:val="0"/>
          <w:numId w:val="3"/>
        </w:numPr>
        <w:tabs>
          <w:tab w:val="left" w:pos="950"/>
        </w:tabs>
        <w:spacing w:before="149"/>
        <w:ind w:left="950" w:hanging="138"/>
        <w:jc w:val="both"/>
        <w:rPr>
          <w:sz w:val="24"/>
        </w:rPr>
      </w:pPr>
      <w:r>
        <w:rPr>
          <w:sz w:val="24"/>
        </w:rPr>
        <w:t>Формировать у учащихся понимание ценности семьи, ее значимость в жизни каждого человека, в жизни всей</w:t>
      </w:r>
      <w:r>
        <w:rPr>
          <w:spacing w:val="-2"/>
          <w:sz w:val="24"/>
        </w:rPr>
        <w:t xml:space="preserve"> страны;</w:t>
      </w:r>
    </w:p>
    <w:p w:rsidR="00B25DBA" w:rsidRDefault="00F84840" w:rsidP="00F84840">
      <w:pPr>
        <w:pStyle w:val="a4"/>
        <w:numPr>
          <w:ilvl w:val="0"/>
          <w:numId w:val="3"/>
        </w:numPr>
        <w:tabs>
          <w:tab w:val="left" w:pos="950"/>
        </w:tabs>
        <w:spacing w:before="151"/>
        <w:ind w:left="950" w:hanging="138"/>
        <w:jc w:val="both"/>
        <w:rPr>
          <w:sz w:val="24"/>
        </w:rPr>
      </w:pPr>
      <w:r>
        <w:rPr>
          <w:sz w:val="24"/>
        </w:rPr>
        <w:t xml:space="preserve">Воспитывать уважительного отношения к героическому прошлому Родины, ее истории, </w:t>
      </w:r>
      <w:r>
        <w:rPr>
          <w:spacing w:val="-2"/>
          <w:sz w:val="24"/>
        </w:rPr>
        <w:t>традициям</w:t>
      </w:r>
    </w:p>
    <w:p w:rsidR="00B25DBA" w:rsidRDefault="00B25DBA" w:rsidP="00F84840">
      <w:pPr>
        <w:jc w:val="both"/>
        <w:rPr>
          <w:sz w:val="24"/>
        </w:rPr>
        <w:sectPr w:rsidR="00B25DBA" w:rsidSect="00F84840">
          <w:pgSz w:w="11910" w:h="16840"/>
          <w:pgMar w:top="567" w:right="940" w:bottom="940" w:left="320" w:header="720" w:footer="720" w:gutter="0"/>
          <w:cols w:space="720"/>
          <w:docGrid w:linePitch="299"/>
        </w:sectPr>
      </w:pPr>
    </w:p>
    <w:p w:rsidR="00B25DBA" w:rsidRDefault="00F84840" w:rsidP="00F84840">
      <w:pPr>
        <w:pStyle w:val="a4"/>
        <w:numPr>
          <w:ilvl w:val="0"/>
          <w:numId w:val="3"/>
        </w:numPr>
        <w:tabs>
          <w:tab w:val="left" w:pos="950"/>
        </w:tabs>
        <w:spacing w:before="73"/>
        <w:ind w:right="378" w:firstLine="0"/>
        <w:jc w:val="both"/>
        <w:rPr>
          <w:sz w:val="24"/>
        </w:rPr>
      </w:pPr>
      <w:r>
        <w:rPr>
          <w:sz w:val="24"/>
        </w:rPr>
        <w:t>повышатькачествапатриотическоговоспитаниячерезорганизаторскуюипропагандистскуюдеятельностьсцельюдальнейшегоразвития патриотизма как стержневой духовной составляющей гражданина России.</w:t>
      </w:r>
    </w:p>
    <w:p w:rsidR="00B25DBA" w:rsidRDefault="00B25DBA" w:rsidP="00F84840">
      <w:pPr>
        <w:pStyle w:val="a3"/>
        <w:spacing w:before="159"/>
        <w:jc w:val="center"/>
      </w:pPr>
    </w:p>
    <w:p w:rsidR="004E2C7A" w:rsidRDefault="004E2C7A" w:rsidP="00F84840">
      <w:pPr>
        <w:pStyle w:val="11"/>
        <w:tabs>
          <w:tab w:val="left" w:pos="796"/>
        </w:tabs>
        <w:ind w:left="796" w:firstLine="0"/>
        <w:jc w:val="center"/>
        <w:rPr>
          <w:sz w:val="28"/>
          <w:szCs w:val="28"/>
        </w:rPr>
      </w:pPr>
    </w:p>
    <w:p w:rsidR="00B25DBA" w:rsidRPr="00F84840" w:rsidRDefault="00F84840" w:rsidP="00F84840">
      <w:pPr>
        <w:pStyle w:val="11"/>
        <w:tabs>
          <w:tab w:val="left" w:pos="796"/>
        </w:tabs>
        <w:ind w:left="796" w:firstLine="0"/>
        <w:jc w:val="center"/>
        <w:rPr>
          <w:sz w:val="28"/>
          <w:szCs w:val="28"/>
        </w:rPr>
      </w:pPr>
      <w:r w:rsidRPr="00F84840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учебном</w:t>
      </w:r>
      <w:r>
        <w:rPr>
          <w:sz w:val="28"/>
          <w:szCs w:val="28"/>
        </w:rPr>
        <w:t xml:space="preserve"> </w:t>
      </w:r>
      <w:r w:rsidRPr="00F84840">
        <w:rPr>
          <w:spacing w:val="-2"/>
          <w:sz w:val="28"/>
          <w:szCs w:val="28"/>
        </w:rPr>
        <w:t>плане.</w:t>
      </w:r>
    </w:p>
    <w:p w:rsidR="00B25DBA" w:rsidRDefault="00F84840" w:rsidP="00F84840">
      <w:pPr>
        <w:pStyle w:val="a3"/>
        <w:spacing w:before="192" w:line="242" w:lineRule="auto"/>
        <w:ind w:left="812" w:right="781"/>
        <w:jc w:val="both"/>
      </w:pPr>
      <w:r>
        <w:t>Рабочая программа в соответствии с учебным планом на 2024-2025 учебный год рассчитана на 34 часа. Занятия проходят один раз в неделю. Продолжительность занятий: 40 минут.</w:t>
      </w:r>
    </w:p>
    <w:p w:rsidR="00B25DBA" w:rsidRPr="00F84840" w:rsidRDefault="00F84840" w:rsidP="00F84840">
      <w:pPr>
        <w:pStyle w:val="11"/>
        <w:tabs>
          <w:tab w:val="left" w:pos="791"/>
        </w:tabs>
        <w:spacing w:before="20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r w:rsidRPr="00F8484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F84840">
        <w:rPr>
          <w:spacing w:val="-2"/>
          <w:sz w:val="28"/>
          <w:szCs w:val="28"/>
        </w:rPr>
        <w:t>программы.</w:t>
      </w:r>
    </w:p>
    <w:p w:rsidR="00B25DBA" w:rsidRDefault="00F84840" w:rsidP="00A42AC5">
      <w:pPr>
        <w:ind w:firstLine="851"/>
        <w:jc w:val="both"/>
        <w:rPr>
          <w:spacing w:val="-2"/>
          <w:sz w:val="24"/>
        </w:rPr>
      </w:pPr>
      <w:r w:rsidRPr="00F84840">
        <w:rPr>
          <w:sz w:val="24"/>
        </w:rPr>
        <w:t>В результате реализации программы</w:t>
      </w:r>
      <w:r>
        <w:rPr>
          <w:sz w:val="24"/>
        </w:rPr>
        <w:t xml:space="preserve"> </w:t>
      </w:r>
      <w:r w:rsidRPr="00F84840">
        <w:rPr>
          <w:sz w:val="24"/>
        </w:rPr>
        <w:t>«Разговор о важном»</w:t>
      </w:r>
      <w:r w:rsidRPr="00F84840">
        <w:rPr>
          <w:spacing w:val="-2"/>
          <w:sz w:val="24"/>
        </w:rPr>
        <w:t xml:space="preserve"> ожидается</w:t>
      </w:r>
    </w:p>
    <w:p w:rsidR="005B212A" w:rsidRDefault="005B212A">
      <w:pPr>
        <w:pStyle w:val="a3"/>
        <w:spacing w:before="39"/>
        <w:ind w:left="812"/>
        <w:jc w:val="both"/>
      </w:pPr>
      <w:r>
        <w:t xml:space="preserve">ЛИЧНОСТНЫЕ РЕЗУЛЬТАТЫ </w:t>
      </w:r>
    </w:p>
    <w:p w:rsidR="005B212A" w:rsidRDefault="005B212A">
      <w:pPr>
        <w:pStyle w:val="a3"/>
        <w:spacing w:before="39"/>
        <w:ind w:left="812"/>
        <w:jc w:val="both"/>
      </w:pPr>
      <w:r w:rsidRPr="005B212A">
        <w:rPr>
          <w:i/>
        </w:rPr>
        <w:t>В сфере гражданского воспитания</w:t>
      </w:r>
      <w:r>
        <w:t>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5B212A" w:rsidRDefault="005B212A">
      <w:pPr>
        <w:pStyle w:val="a3"/>
        <w:spacing w:before="39"/>
        <w:ind w:left="812"/>
        <w:jc w:val="both"/>
      </w:pPr>
      <w:r>
        <w:t xml:space="preserve"> </w:t>
      </w:r>
      <w:r w:rsidRPr="005B212A"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</w:t>
      </w:r>
      <w:r w:rsidRPr="005B212A">
        <w:t xml:space="preserve"> </w:t>
      </w:r>
      <w:r>
        <w:t xml:space="preserve">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:rsidR="005B212A" w:rsidRDefault="005B212A">
      <w:pPr>
        <w:pStyle w:val="a3"/>
        <w:spacing w:before="39"/>
        <w:ind w:left="812"/>
        <w:jc w:val="both"/>
      </w:pPr>
      <w:r w:rsidRPr="005B212A">
        <w:rPr>
          <w:i/>
        </w:rPr>
        <w:t>В сфере духовно-нравственного воспитания</w:t>
      </w:r>
      <w: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5B212A">
        <w:t xml:space="preserve"> </w:t>
      </w:r>
      <w:r>
        <w:t xml:space="preserve">свобода и ответственность личности в условиях индивидуального и общественного пространства. </w:t>
      </w:r>
    </w:p>
    <w:p w:rsidR="005B212A" w:rsidRDefault="005B212A">
      <w:pPr>
        <w:pStyle w:val="a3"/>
        <w:spacing w:before="39"/>
        <w:ind w:left="812"/>
        <w:jc w:val="both"/>
      </w:pPr>
      <w:r w:rsidRPr="005B212A">
        <w:rPr>
          <w:i/>
        </w:rPr>
        <w:t>В сфере эстетического воспитания:</w:t>
      </w:r>
      <w: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B212A" w:rsidRDefault="005B212A">
      <w:pPr>
        <w:pStyle w:val="a3"/>
        <w:spacing w:before="39"/>
        <w:ind w:left="812"/>
        <w:jc w:val="both"/>
      </w:pPr>
      <w:r>
        <w:t xml:space="preserve"> </w:t>
      </w:r>
      <w:r w:rsidRPr="005B212A">
        <w:rPr>
          <w:i/>
        </w:rPr>
        <w:t>В сфере физического воспитания:</w:t>
      </w:r>
      <w: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>
        <w:t>интернетсреде</w:t>
      </w:r>
      <w:proofErr w:type="spellEnd"/>
      <w: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</w:t>
      </w:r>
      <w:r w:rsidRPr="005B212A">
        <w:t xml:space="preserve"> </w:t>
      </w:r>
      <w:r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5B212A" w:rsidRDefault="005B212A">
      <w:pPr>
        <w:pStyle w:val="a3"/>
        <w:spacing w:before="39"/>
        <w:ind w:left="812"/>
        <w:jc w:val="both"/>
      </w:pPr>
      <w:r w:rsidRPr="005B212A">
        <w:rPr>
          <w:i/>
        </w:rPr>
        <w:t>В сфере трудового воспитания:</w:t>
      </w:r>
      <w: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5B212A" w:rsidRDefault="005B212A">
      <w:pPr>
        <w:pStyle w:val="a3"/>
        <w:spacing w:before="39"/>
        <w:ind w:left="812"/>
        <w:jc w:val="both"/>
      </w:pPr>
      <w:r w:rsidRPr="005B212A">
        <w:rPr>
          <w:i/>
        </w:rPr>
        <w:t>В сфере экологического воспитания:</w:t>
      </w:r>
      <w:r>
        <w:t xml:space="preserve">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</w:t>
      </w:r>
      <w:r>
        <w:lastRenderedPageBreak/>
        <w:t>направленности.</w:t>
      </w:r>
      <w:r w:rsidRPr="005B212A">
        <w:t xml:space="preserve"> </w:t>
      </w:r>
    </w:p>
    <w:p w:rsidR="005B212A" w:rsidRDefault="005B212A">
      <w:pPr>
        <w:pStyle w:val="a3"/>
        <w:spacing w:before="39"/>
        <w:ind w:left="812"/>
        <w:jc w:val="both"/>
      </w:pPr>
      <w:r w:rsidRPr="005B212A">
        <w:rPr>
          <w:i/>
        </w:rPr>
        <w:t>В сфере ценности научного познания:</w:t>
      </w:r>
      <w: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247AB5" w:rsidRDefault="005B212A">
      <w:pPr>
        <w:pStyle w:val="a3"/>
        <w:spacing w:before="39"/>
        <w:ind w:left="812"/>
        <w:jc w:val="both"/>
      </w:pPr>
      <w:r w:rsidRPr="005B212A">
        <w:rPr>
          <w:i/>
        </w:rPr>
        <w:t>В сфере адаптации обучающегося к изменяющимся условиям социальной и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развитие.</w:t>
      </w:r>
    </w:p>
    <w:p w:rsidR="005B212A" w:rsidRDefault="005B212A">
      <w:pPr>
        <w:pStyle w:val="a3"/>
        <w:spacing w:before="39"/>
        <w:ind w:left="812"/>
        <w:jc w:val="both"/>
      </w:pPr>
      <w:r>
        <w:t xml:space="preserve">МЕТАПРЕДМЕТНЫЕ РЕЗУЛЬТАТЫ </w:t>
      </w:r>
    </w:p>
    <w:p w:rsidR="005B212A" w:rsidRDefault="005B212A">
      <w:pPr>
        <w:pStyle w:val="a3"/>
        <w:spacing w:before="39"/>
        <w:ind w:left="812"/>
        <w:jc w:val="both"/>
      </w:pPr>
      <w:r w:rsidRPr="005B212A">
        <w:rPr>
          <w:i/>
        </w:rPr>
        <w:t xml:space="preserve">В сфере овладения познавательными универсальными учебными действиями: </w:t>
      </w:r>
      <w:r>
        <w:t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</w:t>
      </w:r>
      <w:r w:rsidRPr="005B212A">
        <w:t xml:space="preserve"> </w:t>
      </w:r>
      <w:r>
        <w:t xml:space="preserve">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:rsidR="005B212A" w:rsidRDefault="005B212A">
      <w:pPr>
        <w:pStyle w:val="a3"/>
        <w:spacing w:before="39"/>
        <w:ind w:left="812"/>
        <w:jc w:val="both"/>
      </w:pPr>
      <w:r w:rsidRPr="00A42AC5">
        <w:rPr>
          <w:i/>
        </w:rPr>
        <w:t>В сфере овладения коммуникативными универсальными учебными действиями</w:t>
      </w:r>
      <w:r>
        <w:t>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</w:t>
      </w:r>
      <w:r w:rsidR="00A42AC5">
        <w:t xml:space="preserve"> и сходстве позиций.</w:t>
      </w:r>
    </w:p>
    <w:p w:rsidR="00A42AC5" w:rsidRDefault="00A42AC5">
      <w:pPr>
        <w:pStyle w:val="a3"/>
        <w:spacing w:before="39"/>
        <w:ind w:left="812"/>
        <w:jc w:val="both"/>
      </w:pPr>
      <w:r w:rsidRPr="00A42AC5">
        <w:rPr>
          <w:i/>
        </w:rPr>
        <w:t>В сфере овладения регулятивными универсальными учебными действиями:</w:t>
      </w:r>
      <w:r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A42AC5" w:rsidRDefault="00A42AC5">
      <w:pPr>
        <w:pStyle w:val="a3"/>
        <w:spacing w:before="39"/>
        <w:ind w:left="812"/>
        <w:jc w:val="both"/>
      </w:pPr>
      <w:r>
        <w:t xml:space="preserve">ПРЕДМЕТНЫЕ РЕЗУЛЬТАТЫ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A42AC5" w:rsidRDefault="00A42AC5">
      <w:pPr>
        <w:pStyle w:val="a3"/>
        <w:spacing w:before="39"/>
        <w:ind w:left="812"/>
        <w:jc w:val="both"/>
      </w:pPr>
      <w:r w:rsidRPr="00A42AC5">
        <w:rPr>
          <w:i/>
        </w:rPr>
        <w:t>Русский язык:</w:t>
      </w:r>
      <w: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  <w:r w:rsidRPr="00A42AC5">
        <w:t xml:space="preserve"> </w:t>
      </w:r>
      <w:r>
        <w:t xml:space="preserve">изучающим, поисковым); формулирование вопросов по содержанию текста и ответов на них; </w:t>
      </w:r>
      <w:r>
        <w:lastRenderedPageBreak/>
        <w:t xml:space="preserve">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  <w:r w:rsidRPr="00A42AC5">
        <w:rPr>
          <w:i/>
        </w:rPr>
        <w:t>Литература:</w:t>
      </w:r>
      <w:r>
        <w:t xml:space="preserve">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</w:t>
      </w:r>
      <w:r w:rsidRPr="00A42AC5">
        <w:t xml:space="preserve"> </w:t>
      </w:r>
      <w:r>
        <w:t xml:space="preserve">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:rsidR="00A42AC5" w:rsidRDefault="00A42AC5">
      <w:pPr>
        <w:pStyle w:val="a3"/>
        <w:spacing w:before="39"/>
        <w:ind w:left="812"/>
        <w:jc w:val="both"/>
      </w:pPr>
      <w:r w:rsidRPr="00A42AC5">
        <w:rPr>
          <w:i/>
        </w:rPr>
        <w:t>Иностранный язык:</w:t>
      </w:r>
      <w:r>
        <w:t xml:space="preserve"> развитие умений сравнивать, находить сходства и отличия в культуре и традициях народов России и других стран. </w:t>
      </w:r>
    </w:p>
    <w:p w:rsidR="00A42AC5" w:rsidRDefault="00A42AC5">
      <w:pPr>
        <w:pStyle w:val="a3"/>
        <w:spacing w:before="39"/>
        <w:ind w:left="812"/>
        <w:jc w:val="both"/>
      </w:pPr>
      <w:r w:rsidRPr="00A42AC5">
        <w:rPr>
          <w:i/>
        </w:rPr>
        <w:t>Информатика:</w:t>
      </w:r>
      <w:r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A42AC5" w:rsidRDefault="00A42AC5">
      <w:pPr>
        <w:pStyle w:val="a3"/>
        <w:spacing w:before="39"/>
        <w:ind w:left="812"/>
        <w:jc w:val="both"/>
      </w:pPr>
      <w:r w:rsidRPr="00A42AC5">
        <w:rPr>
          <w:i/>
        </w:rPr>
        <w:t>История:</w:t>
      </w:r>
      <w:r>
        <w:t xml:space="preserve"> формирование умений соотносить события истории разных стран и народов с историческими периодами, событиями региональной</w:t>
      </w:r>
      <w:r w:rsidRPr="00A42AC5">
        <w:t xml:space="preserve"> </w:t>
      </w:r>
      <w: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>
        <w:t>временны́е</w:t>
      </w:r>
      <w:proofErr w:type="spellEnd"/>
      <w:r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</w:t>
      </w:r>
      <w:r w:rsidRPr="00A42AC5">
        <w:t xml:space="preserve"> </w:t>
      </w:r>
      <w:r>
        <w:t xml:space="preserve">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 </w:t>
      </w:r>
    </w:p>
    <w:p w:rsidR="00A42AC5" w:rsidRDefault="00A42AC5">
      <w:pPr>
        <w:pStyle w:val="a3"/>
        <w:spacing w:before="39"/>
        <w:ind w:left="812"/>
        <w:jc w:val="both"/>
      </w:pPr>
      <w:r w:rsidRPr="00A42AC5">
        <w:rPr>
          <w:i/>
        </w:rPr>
        <w:t>Обществознание:</w:t>
      </w:r>
      <w: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</w:t>
      </w:r>
      <w:r w:rsidRPr="00A42AC5">
        <w:t xml:space="preserve"> </w:t>
      </w:r>
      <w:r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</w:t>
      </w:r>
      <w:r>
        <w:lastRenderedPageBreak/>
        <w:t>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государстве.</w:t>
      </w:r>
    </w:p>
    <w:p w:rsidR="00A42AC5" w:rsidRDefault="00A42AC5">
      <w:pPr>
        <w:pStyle w:val="a3"/>
        <w:spacing w:before="39"/>
        <w:ind w:left="812"/>
        <w:jc w:val="both"/>
        <w:rPr>
          <w:i/>
        </w:rPr>
      </w:pPr>
      <w:r w:rsidRPr="00A42AC5">
        <w:rPr>
          <w:i/>
        </w:rPr>
        <w:t>География:</w:t>
      </w:r>
      <w: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</w:r>
    </w:p>
    <w:p w:rsidR="00247AB5" w:rsidRDefault="00247AB5">
      <w:pPr>
        <w:pStyle w:val="a3"/>
        <w:spacing w:before="39"/>
        <w:ind w:left="812"/>
        <w:jc w:val="both"/>
        <w:rPr>
          <w:i/>
        </w:rPr>
      </w:pPr>
    </w:p>
    <w:p w:rsidR="00B25DBA" w:rsidRDefault="00F84840">
      <w:pPr>
        <w:pStyle w:val="a3"/>
        <w:spacing w:before="39"/>
        <w:ind w:left="812"/>
        <w:jc w:val="both"/>
      </w:pPr>
      <w:r>
        <w:t>Конечным результатом реализации программы должна стать активная гражда</w:t>
      </w:r>
      <w:r w:rsidR="00247AB5">
        <w:t>нска</w:t>
      </w:r>
      <w:r>
        <w:t>я</w:t>
      </w:r>
      <w:r w:rsidR="00247AB5">
        <w:t xml:space="preserve"> </w:t>
      </w:r>
      <w:r>
        <w:t xml:space="preserve">позиция и патриотическое сознание </w:t>
      </w:r>
      <w:r>
        <w:rPr>
          <w:spacing w:val="-2"/>
        </w:rPr>
        <w:t>обучающихся.</w:t>
      </w:r>
    </w:p>
    <w:p w:rsidR="00B25DBA" w:rsidRDefault="00B25DBA">
      <w:pPr>
        <w:pStyle w:val="a3"/>
      </w:pPr>
    </w:p>
    <w:p w:rsidR="00B25DBA" w:rsidRDefault="00B25DBA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9A5713" w:rsidRDefault="009A5713">
      <w:pPr>
        <w:pStyle w:val="a3"/>
        <w:spacing w:before="58"/>
      </w:pPr>
    </w:p>
    <w:p w:rsidR="00F84840" w:rsidRDefault="00F84840" w:rsidP="00F84840">
      <w:pPr>
        <w:pStyle w:val="11"/>
        <w:tabs>
          <w:tab w:val="left" w:pos="5150"/>
        </w:tabs>
        <w:jc w:val="center"/>
        <w:rPr>
          <w:sz w:val="28"/>
          <w:szCs w:val="28"/>
        </w:rPr>
      </w:pPr>
      <w:r w:rsidRPr="00F84840">
        <w:rPr>
          <w:sz w:val="28"/>
          <w:szCs w:val="28"/>
        </w:rPr>
        <w:t>Календарно-тематическое</w:t>
      </w:r>
      <w:r>
        <w:rPr>
          <w:sz w:val="28"/>
          <w:szCs w:val="28"/>
        </w:rPr>
        <w:t xml:space="preserve"> </w:t>
      </w:r>
      <w:r w:rsidRPr="00F84840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 </w:t>
      </w:r>
    </w:p>
    <w:p w:rsidR="00B25DBA" w:rsidRPr="009A5713" w:rsidRDefault="00F84840" w:rsidP="009A5713">
      <w:pPr>
        <w:pStyle w:val="11"/>
        <w:tabs>
          <w:tab w:val="left" w:pos="5150"/>
        </w:tabs>
        <w:jc w:val="center"/>
        <w:rPr>
          <w:sz w:val="28"/>
          <w:szCs w:val="28"/>
        </w:rPr>
      </w:pPr>
      <w:r w:rsidRPr="00F8484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84840">
        <w:rPr>
          <w:spacing w:val="-2"/>
          <w:sz w:val="28"/>
          <w:szCs w:val="28"/>
        </w:rPr>
        <w:t>класс.</w:t>
      </w:r>
    </w:p>
    <w:p w:rsidR="00B25DBA" w:rsidRDefault="00B25DBA">
      <w:pPr>
        <w:pStyle w:val="a3"/>
        <w:spacing w:before="56"/>
        <w:rPr>
          <w:b/>
          <w:sz w:val="20"/>
        </w:r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265"/>
        <w:gridCol w:w="992"/>
        <w:gridCol w:w="993"/>
        <w:gridCol w:w="3543"/>
      </w:tblGrid>
      <w:tr w:rsidR="00714F51" w:rsidRPr="00F84840" w:rsidTr="00714F51">
        <w:trPr>
          <w:trHeight w:val="827"/>
        </w:trPr>
        <w:tc>
          <w:tcPr>
            <w:tcW w:w="554" w:type="dxa"/>
          </w:tcPr>
          <w:p w:rsidR="00714F51" w:rsidRPr="00F84840" w:rsidRDefault="00714F51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F84840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65" w:type="dxa"/>
          </w:tcPr>
          <w:p w:rsidR="00714F51" w:rsidRPr="00F84840" w:rsidRDefault="00714F51">
            <w:pPr>
              <w:pStyle w:val="TableParagraph"/>
              <w:ind w:left="111" w:right="197"/>
              <w:rPr>
                <w:b/>
                <w:sz w:val="24"/>
              </w:rPr>
            </w:pPr>
            <w:r w:rsidRPr="00F84840">
              <w:rPr>
                <w:b/>
                <w:sz w:val="24"/>
              </w:rPr>
              <w:t xml:space="preserve">Содержание изучаемого </w:t>
            </w:r>
            <w:r w:rsidRPr="00F84840">
              <w:rPr>
                <w:b/>
                <w:spacing w:val="-2"/>
                <w:sz w:val="24"/>
              </w:rPr>
              <w:t>материала.</w:t>
            </w:r>
          </w:p>
        </w:tc>
        <w:tc>
          <w:tcPr>
            <w:tcW w:w="992" w:type="dxa"/>
          </w:tcPr>
          <w:p w:rsidR="00714F51" w:rsidRPr="00F84840" w:rsidRDefault="00714F51">
            <w:pPr>
              <w:pStyle w:val="TableParagraph"/>
              <w:ind w:left="108" w:right="66"/>
              <w:rPr>
                <w:b/>
                <w:sz w:val="24"/>
              </w:rPr>
            </w:pPr>
            <w:r w:rsidRPr="00F84840">
              <w:rPr>
                <w:b/>
                <w:spacing w:val="-4"/>
                <w:sz w:val="24"/>
              </w:rPr>
              <w:t xml:space="preserve">Кол- </w:t>
            </w:r>
            <w:r w:rsidRPr="00F84840">
              <w:rPr>
                <w:b/>
                <w:spacing w:val="-6"/>
                <w:sz w:val="24"/>
              </w:rPr>
              <w:t>во</w:t>
            </w:r>
          </w:p>
          <w:p w:rsidR="00714F51" w:rsidRPr="00F84840" w:rsidRDefault="00714F51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 w:rsidRPr="00F84840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993" w:type="dxa"/>
          </w:tcPr>
          <w:p w:rsidR="00714F51" w:rsidRPr="00F84840" w:rsidRDefault="00714F51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 w:rsidRPr="00F84840">
              <w:rPr>
                <w:b/>
                <w:sz w:val="24"/>
              </w:rPr>
              <w:t>Дата</w:t>
            </w:r>
          </w:p>
        </w:tc>
        <w:tc>
          <w:tcPr>
            <w:tcW w:w="3543" w:type="dxa"/>
          </w:tcPr>
          <w:p w:rsidR="00714F51" w:rsidRPr="00F84840" w:rsidRDefault="00714F51">
            <w:pPr>
              <w:pStyle w:val="TableParagraph"/>
              <w:ind w:left="171" w:right="544" w:hanging="60"/>
              <w:rPr>
                <w:b/>
                <w:sz w:val="24"/>
              </w:rPr>
            </w:pPr>
            <w:r w:rsidRPr="00F84840">
              <w:rPr>
                <w:b/>
                <w:spacing w:val="-2"/>
                <w:sz w:val="24"/>
              </w:rPr>
              <w:t>Прогнозируемый результат.</w:t>
            </w:r>
          </w:p>
        </w:tc>
      </w:tr>
      <w:tr w:rsidR="00714F51" w:rsidTr="00714F51">
        <w:trPr>
          <w:trHeight w:val="548"/>
        </w:trPr>
        <w:tc>
          <w:tcPr>
            <w:tcW w:w="554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65" w:type="dxa"/>
            <w:tcBorders>
              <w:bottom w:val="nil"/>
            </w:tcBorders>
          </w:tcPr>
          <w:p w:rsidR="00714F51" w:rsidRPr="00F84840" w:rsidRDefault="00714F51" w:rsidP="00714F51">
            <w:pPr>
              <w:pStyle w:val="TableParagraph"/>
              <w:spacing w:line="208" w:lineRule="auto"/>
              <w:ind w:right="492"/>
              <w:rPr>
                <w:sz w:val="24"/>
              </w:rPr>
            </w:pPr>
            <w:r w:rsidRPr="00F84840">
              <w:rPr>
                <w:sz w:val="24"/>
              </w:rPr>
              <w:t>Образ будущего. Ко Дню знаний</w:t>
            </w:r>
          </w:p>
        </w:tc>
        <w:tc>
          <w:tcPr>
            <w:tcW w:w="992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  <w:p w:rsidR="00714F51" w:rsidRDefault="00714F5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первичное</w:t>
            </w:r>
          </w:p>
        </w:tc>
      </w:tr>
      <w:tr w:rsidR="00714F51" w:rsidTr="00714F51">
        <w:trPr>
          <w:trHeight w:val="276"/>
        </w:trPr>
        <w:tc>
          <w:tcPr>
            <w:tcW w:w="554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</w:tcPr>
          <w:p w:rsidR="00714F51" w:rsidRPr="00F84840" w:rsidRDefault="00714F51" w:rsidP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</w:tr>
      <w:tr w:rsidR="00714F51" w:rsidTr="00714F51">
        <w:trPr>
          <w:trHeight w:val="275"/>
        </w:trPr>
        <w:tc>
          <w:tcPr>
            <w:tcW w:w="554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</w:tcPr>
          <w:p w:rsidR="00714F51" w:rsidRPr="00F84840" w:rsidRDefault="00714F51" w:rsidP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обучающихся </w:t>
            </w:r>
            <w:r>
              <w:rPr>
                <w:spacing w:val="-5"/>
                <w:sz w:val="24"/>
              </w:rPr>
              <w:t>об</w:t>
            </w:r>
          </w:p>
        </w:tc>
      </w:tr>
      <w:tr w:rsidR="00714F51" w:rsidTr="00714F51">
        <w:trPr>
          <w:trHeight w:val="278"/>
        </w:trPr>
        <w:tc>
          <w:tcPr>
            <w:tcW w:w="554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65" w:type="dxa"/>
            <w:tcBorders>
              <w:top w:val="nil"/>
            </w:tcBorders>
          </w:tcPr>
          <w:p w:rsidR="00714F51" w:rsidRPr="00F84840" w:rsidRDefault="00714F51" w:rsidP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714F51" w:rsidRDefault="00714F51" w:rsidP="004E2C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учении</w:t>
            </w:r>
          </w:p>
        </w:tc>
      </w:tr>
      <w:tr w:rsidR="00714F51" w:rsidTr="00714F51">
        <w:trPr>
          <w:trHeight w:val="1377"/>
        </w:trPr>
        <w:tc>
          <w:tcPr>
            <w:tcW w:w="554" w:type="dxa"/>
            <w:tcBorders>
              <w:bottom w:val="nil"/>
            </w:tcBorders>
          </w:tcPr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65" w:type="dxa"/>
            <w:tcBorders>
              <w:bottom w:val="nil"/>
            </w:tcBorders>
          </w:tcPr>
          <w:p w:rsidR="00714F51" w:rsidRPr="00F84840" w:rsidRDefault="00714F51" w:rsidP="00714F51">
            <w:pPr>
              <w:pStyle w:val="TableParagraph"/>
              <w:spacing w:line="226" w:lineRule="exact"/>
              <w:ind w:left="17" w:right="3"/>
              <w:rPr>
                <w:sz w:val="24"/>
              </w:rPr>
            </w:pPr>
            <w:r w:rsidRPr="00F84840">
              <w:rPr>
                <w:sz w:val="24"/>
              </w:rPr>
              <w:t>Век</w:t>
            </w:r>
            <w:r>
              <w:rPr>
                <w:sz w:val="24"/>
              </w:rPr>
              <w:t xml:space="preserve"> </w:t>
            </w:r>
            <w:r w:rsidRPr="00F84840">
              <w:rPr>
                <w:spacing w:val="-2"/>
                <w:sz w:val="24"/>
              </w:rPr>
              <w:t>информации.</w:t>
            </w:r>
            <w:r>
              <w:rPr>
                <w:sz w:val="24"/>
              </w:rPr>
              <w:t xml:space="preserve"> </w:t>
            </w:r>
            <w:r w:rsidRPr="00F84840">
              <w:rPr>
                <w:sz w:val="24"/>
              </w:rPr>
              <w:t xml:space="preserve">120 лет </w:t>
            </w:r>
            <w:r w:rsidRPr="00F84840">
              <w:rPr>
                <w:spacing w:val="-2"/>
                <w:sz w:val="24"/>
              </w:rPr>
              <w:t xml:space="preserve">Информационному </w:t>
            </w:r>
            <w:r w:rsidRPr="00F84840">
              <w:rPr>
                <w:sz w:val="24"/>
              </w:rPr>
              <w:t xml:space="preserve">агентству России </w:t>
            </w:r>
            <w:r w:rsidRPr="00F84840">
              <w:rPr>
                <w:spacing w:val="-4"/>
                <w:sz w:val="24"/>
              </w:rPr>
              <w:t>ТАСС</w:t>
            </w:r>
          </w:p>
        </w:tc>
        <w:tc>
          <w:tcPr>
            <w:tcW w:w="992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714F51" w:rsidRDefault="00714F51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уважение к</w:t>
            </w:r>
          </w:p>
          <w:p w:rsidR="00714F51" w:rsidRDefault="00714F51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символике</w:t>
            </w:r>
          </w:p>
        </w:tc>
      </w:tr>
      <w:tr w:rsidR="00714F51" w:rsidTr="00714F51">
        <w:trPr>
          <w:trHeight w:val="275"/>
        </w:trPr>
        <w:tc>
          <w:tcPr>
            <w:tcW w:w="554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65" w:type="dxa"/>
            <w:tcBorders>
              <w:top w:val="nil"/>
              <w:bottom w:val="nil"/>
            </w:tcBorders>
          </w:tcPr>
          <w:p w:rsidR="00714F51" w:rsidRPr="00F84840" w:rsidRDefault="00714F51" w:rsidP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</w:tr>
      <w:tr w:rsidR="00714F51" w:rsidTr="004E2C7A">
        <w:trPr>
          <w:trHeight w:val="80"/>
        </w:trPr>
        <w:tc>
          <w:tcPr>
            <w:tcW w:w="554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65" w:type="dxa"/>
            <w:tcBorders>
              <w:top w:val="nil"/>
            </w:tcBorders>
          </w:tcPr>
          <w:p w:rsidR="00714F51" w:rsidRPr="00F84840" w:rsidRDefault="00714F51" w:rsidP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714F51" w:rsidRDefault="00714F51" w:rsidP="00714F51">
            <w:pPr>
              <w:pStyle w:val="TableParagraph"/>
              <w:rPr>
                <w:sz w:val="20"/>
              </w:rPr>
            </w:pPr>
          </w:p>
        </w:tc>
      </w:tr>
      <w:tr w:rsidR="00714F51" w:rsidTr="00714F51">
        <w:trPr>
          <w:trHeight w:val="2040"/>
        </w:trPr>
        <w:tc>
          <w:tcPr>
            <w:tcW w:w="554" w:type="dxa"/>
          </w:tcPr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65" w:type="dxa"/>
          </w:tcPr>
          <w:p w:rsidR="00714F51" w:rsidRPr="00F84840" w:rsidRDefault="00714F51" w:rsidP="00714F51">
            <w:pPr>
              <w:pStyle w:val="TableParagraph"/>
              <w:spacing w:before="15"/>
              <w:rPr>
                <w:sz w:val="24"/>
              </w:rPr>
            </w:pPr>
            <w:r w:rsidRPr="00F84840">
              <w:rPr>
                <w:sz w:val="24"/>
              </w:rPr>
              <w:t>Дорогами</w:t>
            </w:r>
            <w:r>
              <w:rPr>
                <w:sz w:val="24"/>
              </w:rPr>
              <w:t xml:space="preserve"> </w:t>
            </w:r>
            <w:r w:rsidRPr="00F84840"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</w:tcPr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714F51" w:rsidRDefault="00714F51" w:rsidP="00714F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 xml:space="preserve"> транспортной сферы России. Профессии, связанные с</w:t>
            </w:r>
          </w:p>
          <w:p w:rsidR="00714F51" w:rsidRDefault="00714F5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железнодорожным транспортом.</w:t>
            </w:r>
          </w:p>
          <w:p w:rsidR="00714F51" w:rsidRDefault="00714F51">
            <w:pPr>
              <w:pStyle w:val="TableParagraph"/>
              <w:spacing w:line="270" w:lineRule="atLeas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Формирующиеся ценности: коллективизм, патриотизм, единство народов России</w:t>
            </w:r>
          </w:p>
        </w:tc>
      </w:tr>
    </w:tbl>
    <w:p w:rsidR="00B25DBA" w:rsidRDefault="00B25DBA">
      <w:pPr>
        <w:jc w:val="both"/>
        <w:rPr>
          <w:sz w:val="24"/>
        </w:rPr>
        <w:sectPr w:rsidR="00B25DBA" w:rsidSect="00F84840">
          <w:type w:val="continuous"/>
          <w:pgSz w:w="11910" w:h="16840"/>
          <w:pgMar w:top="320" w:right="940" w:bottom="940" w:left="320" w:header="720" w:footer="720" w:gutter="0"/>
          <w:cols w:space="720"/>
          <w:docGrid w:linePitch="299"/>
        </w:sect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40"/>
        <w:gridCol w:w="2312"/>
        <w:gridCol w:w="992"/>
        <w:gridCol w:w="993"/>
        <w:gridCol w:w="3543"/>
      </w:tblGrid>
      <w:tr w:rsidR="00714F51" w:rsidTr="00247AB5">
        <w:trPr>
          <w:trHeight w:val="1127"/>
        </w:trPr>
        <w:tc>
          <w:tcPr>
            <w:tcW w:w="567" w:type="dxa"/>
          </w:tcPr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1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2" w:type="dxa"/>
            <w:gridSpan w:val="2"/>
          </w:tcPr>
          <w:p w:rsidR="00714F51" w:rsidRPr="00714F51" w:rsidRDefault="00714F51" w:rsidP="00714F51">
            <w:pPr>
              <w:pStyle w:val="TableParagraph"/>
              <w:spacing w:before="11"/>
              <w:rPr>
                <w:sz w:val="24"/>
              </w:rPr>
            </w:pPr>
            <w:r w:rsidRPr="00714F51">
              <w:rPr>
                <w:sz w:val="24"/>
              </w:rPr>
              <w:t xml:space="preserve">Путь </w:t>
            </w:r>
            <w:r w:rsidRPr="00714F51">
              <w:rPr>
                <w:spacing w:val="-2"/>
                <w:sz w:val="24"/>
              </w:rPr>
              <w:t>зерна</w:t>
            </w:r>
          </w:p>
        </w:tc>
        <w:tc>
          <w:tcPr>
            <w:tcW w:w="992" w:type="dxa"/>
          </w:tcPr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714F51" w:rsidRPr="00714F51" w:rsidRDefault="00714F51">
            <w:pPr>
              <w:pStyle w:val="TableParagraph"/>
              <w:spacing w:before="164" w:line="422" w:lineRule="auto"/>
              <w:ind w:left="111"/>
              <w:rPr>
                <w:sz w:val="24"/>
              </w:rPr>
            </w:pPr>
            <w:r w:rsidRPr="00714F51">
              <w:rPr>
                <w:spacing w:val="-2"/>
                <w:sz w:val="24"/>
              </w:rPr>
              <w:t>Формирующиеся ценности:</w:t>
            </w:r>
          </w:p>
          <w:p w:rsidR="00714F51" w:rsidRDefault="00714F51">
            <w:pPr>
              <w:pStyle w:val="TableParagraph"/>
              <w:spacing w:line="27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Созидательный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</w:tr>
      <w:tr w:rsidR="00714F51" w:rsidTr="00247AB5">
        <w:trPr>
          <w:trHeight w:val="846"/>
        </w:trPr>
        <w:tc>
          <w:tcPr>
            <w:tcW w:w="567" w:type="dxa"/>
          </w:tcPr>
          <w:p w:rsidR="00714F51" w:rsidRDefault="00714F51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40" w:type="dxa"/>
            <w:tcBorders>
              <w:right w:val="nil"/>
            </w:tcBorders>
          </w:tcPr>
          <w:p w:rsidR="00714F51" w:rsidRPr="00714F51" w:rsidRDefault="00714F51">
            <w:pPr>
              <w:pStyle w:val="TableParagraph"/>
              <w:spacing w:before="15"/>
              <w:ind w:left="111"/>
              <w:rPr>
                <w:sz w:val="24"/>
              </w:rPr>
            </w:pPr>
            <w:r w:rsidRPr="00714F51">
              <w:rPr>
                <w:spacing w:val="-4"/>
                <w:sz w:val="24"/>
              </w:rPr>
              <w:t>День</w:t>
            </w:r>
          </w:p>
          <w:p w:rsidR="00714F51" w:rsidRPr="00714F51" w:rsidRDefault="00714F51">
            <w:pPr>
              <w:pStyle w:val="TableParagraph"/>
              <w:spacing w:before="23"/>
              <w:ind w:left="111"/>
              <w:rPr>
                <w:sz w:val="24"/>
              </w:rPr>
            </w:pPr>
            <w:r w:rsidRPr="00714F51">
              <w:rPr>
                <w:spacing w:val="-2"/>
                <w:sz w:val="24"/>
              </w:rPr>
              <w:t>(советники</w:t>
            </w:r>
          </w:p>
          <w:p w:rsidR="00714F51" w:rsidRPr="00714F51" w:rsidRDefault="00714F51">
            <w:pPr>
              <w:pStyle w:val="TableParagraph"/>
              <w:spacing w:before="21"/>
              <w:ind w:left="111"/>
              <w:rPr>
                <w:sz w:val="24"/>
              </w:rPr>
            </w:pPr>
            <w:r w:rsidRPr="00714F51">
              <w:rPr>
                <w:spacing w:val="-2"/>
                <w:sz w:val="24"/>
              </w:rPr>
              <w:t>воспитанию)</w:t>
            </w:r>
          </w:p>
        </w:tc>
        <w:tc>
          <w:tcPr>
            <w:tcW w:w="2312" w:type="dxa"/>
            <w:tcBorders>
              <w:left w:val="nil"/>
            </w:tcBorders>
          </w:tcPr>
          <w:p w:rsidR="00714F51" w:rsidRPr="00714F51" w:rsidRDefault="00714F51">
            <w:pPr>
              <w:pStyle w:val="TableParagraph"/>
              <w:spacing w:before="15"/>
              <w:ind w:right="95"/>
              <w:jc w:val="right"/>
              <w:rPr>
                <w:sz w:val="24"/>
              </w:rPr>
            </w:pPr>
            <w:r w:rsidRPr="00714F51">
              <w:rPr>
                <w:spacing w:val="-2"/>
                <w:sz w:val="24"/>
              </w:rPr>
              <w:t>учителя</w:t>
            </w:r>
          </w:p>
          <w:p w:rsidR="00714F51" w:rsidRPr="00714F51" w:rsidRDefault="00714F51">
            <w:pPr>
              <w:pStyle w:val="TableParagraph"/>
              <w:spacing w:before="23"/>
              <w:ind w:right="94"/>
              <w:jc w:val="right"/>
              <w:rPr>
                <w:sz w:val="24"/>
              </w:rPr>
            </w:pPr>
            <w:r w:rsidRPr="00714F51">
              <w:rPr>
                <w:spacing w:val="-5"/>
                <w:sz w:val="24"/>
              </w:rPr>
              <w:t>по</w:t>
            </w:r>
          </w:p>
        </w:tc>
        <w:tc>
          <w:tcPr>
            <w:tcW w:w="992" w:type="dxa"/>
          </w:tcPr>
          <w:p w:rsidR="00714F51" w:rsidRDefault="00714F51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714F51" w:rsidRDefault="00714F51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z w:val="24"/>
              </w:rPr>
              <w:t xml:space="preserve">патриотизм, </w:t>
            </w:r>
            <w:r w:rsidRPr="00C64E5D">
              <w:rPr>
                <w:i/>
                <w:spacing w:val="-2"/>
                <w:sz w:val="24"/>
              </w:rPr>
              <w:t>гражданственность</w:t>
            </w:r>
          </w:p>
        </w:tc>
      </w:tr>
      <w:tr w:rsidR="00714F51" w:rsidTr="00714F51">
        <w:trPr>
          <w:trHeight w:val="548"/>
        </w:trPr>
        <w:tc>
          <w:tcPr>
            <w:tcW w:w="567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714F51" w:rsidRDefault="00714F51" w:rsidP="00714F5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Легенды 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  <w:tcBorders>
              <w:bottom w:val="nil"/>
            </w:tcBorders>
          </w:tcPr>
          <w:p w:rsidR="00714F51" w:rsidRDefault="00714F51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Попытки </w:t>
            </w:r>
            <w:r>
              <w:rPr>
                <w:spacing w:val="-2"/>
                <w:sz w:val="24"/>
              </w:rPr>
              <w:t>исказить</w:t>
            </w:r>
          </w:p>
          <w:p w:rsidR="00714F51" w:rsidRDefault="00714F5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роль России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714F51" w:rsidTr="00714F51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мировой истории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714F51" w:rsidTr="00714F51">
        <w:trPr>
          <w:trHeight w:val="552"/>
        </w:trPr>
        <w:tc>
          <w:tcPr>
            <w:tcW w:w="567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одна из </w:t>
            </w:r>
            <w:r>
              <w:rPr>
                <w:spacing w:val="-2"/>
                <w:sz w:val="24"/>
              </w:rPr>
              <w:t>стратегий</w:t>
            </w:r>
          </w:p>
          <w:p w:rsidR="00714F51" w:rsidRDefault="00714F5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</w:tc>
      </w:tr>
      <w:tr w:rsidR="00714F51" w:rsidTr="00714F51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войны против </w:t>
            </w:r>
            <w:r>
              <w:rPr>
                <w:spacing w:val="-4"/>
                <w:sz w:val="24"/>
              </w:rPr>
              <w:t>нашей</w:t>
            </w:r>
          </w:p>
        </w:tc>
      </w:tr>
      <w:tr w:rsidR="00714F51" w:rsidTr="00714F51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страны.</w:t>
            </w:r>
          </w:p>
        </w:tc>
      </w:tr>
      <w:tr w:rsidR="00714F51" w:rsidTr="00714F51">
        <w:trPr>
          <w:trHeight w:val="275"/>
        </w:trPr>
        <w:tc>
          <w:tcPr>
            <w:tcW w:w="567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Формирующиеся</w:t>
            </w:r>
          </w:p>
        </w:tc>
      </w:tr>
      <w:tr w:rsidR="00714F51" w:rsidTr="00714F51">
        <w:trPr>
          <w:trHeight w:val="278"/>
        </w:trPr>
        <w:tc>
          <w:tcPr>
            <w:tcW w:w="567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714F51" w:rsidRDefault="00714F51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pacing w:val="-2"/>
                <w:sz w:val="24"/>
              </w:rPr>
              <w:t>патриотизм</w:t>
            </w:r>
          </w:p>
        </w:tc>
      </w:tr>
      <w:tr w:rsidR="00714F51" w:rsidTr="00247AB5">
        <w:trPr>
          <w:trHeight w:val="1922"/>
        </w:trPr>
        <w:tc>
          <w:tcPr>
            <w:tcW w:w="567" w:type="dxa"/>
          </w:tcPr>
          <w:p w:rsidR="00714F51" w:rsidRDefault="00714F51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2" w:type="dxa"/>
            <w:gridSpan w:val="2"/>
          </w:tcPr>
          <w:p w:rsidR="00714F51" w:rsidRPr="00714F51" w:rsidRDefault="00714F51" w:rsidP="00714F51">
            <w:pPr>
              <w:pStyle w:val="TableParagraph"/>
              <w:spacing w:before="11" w:line="254" w:lineRule="auto"/>
              <w:ind w:right="197"/>
              <w:rPr>
                <w:sz w:val="24"/>
              </w:rPr>
            </w:pPr>
            <w:r w:rsidRPr="00714F51">
              <w:rPr>
                <w:sz w:val="24"/>
              </w:rPr>
              <w:t xml:space="preserve">Что значит быть </w:t>
            </w:r>
            <w:r w:rsidRPr="00714F51">
              <w:rPr>
                <w:spacing w:val="-2"/>
                <w:sz w:val="24"/>
              </w:rPr>
              <w:t>взрослым?</w:t>
            </w:r>
          </w:p>
        </w:tc>
        <w:tc>
          <w:tcPr>
            <w:tcW w:w="992" w:type="dxa"/>
          </w:tcPr>
          <w:p w:rsidR="00714F51" w:rsidRDefault="00714F51">
            <w:pPr>
              <w:pStyle w:val="TableParagraph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714F51" w:rsidRDefault="00714F5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Проекты, в которых младший школьник может проявлять свою ответственность и заботу о других.</w:t>
            </w:r>
          </w:p>
          <w:p w:rsidR="00714F51" w:rsidRPr="00C64E5D" w:rsidRDefault="00714F51">
            <w:pPr>
              <w:pStyle w:val="TableParagraph"/>
              <w:ind w:left="111"/>
              <w:rPr>
                <w:sz w:val="24"/>
              </w:rPr>
            </w:pPr>
            <w:r w:rsidRPr="00C64E5D">
              <w:rPr>
                <w:spacing w:val="-2"/>
                <w:sz w:val="24"/>
              </w:rPr>
              <w:t>Формирующиеся</w:t>
            </w:r>
          </w:p>
          <w:p w:rsidR="00714F51" w:rsidRDefault="00714F51">
            <w:pPr>
              <w:pStyle w:val="TableParagraph"/>
              <w:spacing w:line="270" w:lineRule="atLeast"/>
              <w:ind w:left="111" w:right="171"/>
              <w:rPr>
                <w:i/>
                <w:sz w:val="24"/>
              </w:rPr>
            </w:pPr>
            <w:r w:rsidRPr="00C64E5D">
              <w:rPr>
                <w:sz w:val="24"/>
              </w:rPr>
              <w:t>ценности:</w:t>
            </w:r>
            <w:r>
              <w:rPr>
                <w:i/>
                <w:sz w:val="24"/>
              </w:rPr>
              <w:t xml:space="preserve"> высокие нравственные идеалы</w:t>
            </w:r>
          </w:p>
        </w:tc>
      </w:tr>
      <w:tr w:rsidR="00714F51" w:rsidTr="00714F51">
        <w:trPr>
          <w:trHeight w:val="824"/>
        </w:trPr>
        <w:tc>
          <w:tcPr>
            <w:tcW w:w="567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714F51" w:rsidRPr="00714F51" w:rsidRDefault="00714F51" w:rsidP="00714F51">
            <w:pPr>
              <w:pStyle w:val="TableParagraph"/>
              <w:spacing w:line="208" w:lineRule="auto"/>
              <w:ind w:right="197"/>
              <w:rPr>
                <w:sz w:val="24"/>
              </w:rPr>
            </w:pPr>
            <w:r w:rsidRPr="00714F51">
              <w:rPr>
                <w:sz w:val="24"/>
              </w:rPr>
              <w:t xml:space="preserve">Как создать крепкую </w:t>
            </w:r>
            <w:r w:rsidRPr="00714F51">
              <w:rPr>
                <w:spacing w:val="-2"/>
                <w:sz w:val="24"/>
              </w:rPr>
              <w:t>семью</w:t>
            </w:r>
          </w:p>
        </w:tc>
        <w:tc>
          <w:tcPr>
            <w:tcW w:w="992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714F51" w:rsidRDefault="00714F5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714F51" w:rsidRDefault="00714F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Особое</w:t>
            </w:r>
            <w:r w:rsidR="00C64E5D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C64E5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14F51" w:rsidRDefault="00C64E5D">
            <w:pPr>
              <w:pStyle w:val="TableParagraph"/>
              <w:spacing w:line="270" w:lineRule="atLeast"/>
              <w:ind w:left="111" w:right="159"/>
              <w:rPr>
                <w:sz w:val="24"/>
              </w:rPr>
            </w:pPr>
            <w:r>
              <w:rPr>
                <w:sz w:val="24"/>
              </w:rPr>
              <w:t>с</w:t>
            </w:r>
            <w:r w:rsidR="00714F51">
              <w:rPr>
                <w:sz w:val="24"/>
              </w:rPr>
              <w:t>таршему</w:t>
            </w:r>
            <w:r>
              <w:rPr>
                <w:sz w:val="24"/>
              </w:rPr>
              <w:t xml:space="preserve"> </w:t>
            </w:r>
            <w:r w:rsidR="00714F51">
              <w:rPr>
                <w:sz w:val="24"/>
              </w:rPr>
              <w:t xml:space="preserve">поколению, </w:t>
            </w:r>
            <w:r w:rsidR="00714F51">
              <w:rPr>
                <w:spacing w:val="-2"/>
                <w:sz w:val="24"/>
              </w:rPr>
              <w:t>проявление</w:t>
            </w:r>
          </w:p>
        </w:tc>
      </w:tr>
      <w:tr w:rsidR="00714F51" w:rsidTr="00714F51">
        <w:trPr>
          <w:trHeight w:val="276"/>
        </w:trPr>
        <w:tc>
          <w:tcPr>
            <w:tcW w:w="567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714F51" w:rsidRP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4F51" w:rsidRDefault="00714F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действенного</w:t>
            </w:r>
          </w:p>
        </w:tc>
      </w:tr>
      <w:tr w:rsidR="00714F51" w:rsidRPr="00C64E5D" w:rsidTr="00C64E5D">
        <w:trPr>
          <w:trHeight w:val="449"/>
        </w:trPr>
        <w:tc>
          <w:tcPr>
            <w:tcW w:w="567" w:type="dxa"/>
            <w:tcBorders>
              <w:top w:val="nil"/>
            </w:tcBorders>
          </w:tcPr>
          <w:p w:rsidR="00714F51" w:rsidRPr="00C64E5D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:rsidR="00714F51" w:rsidRPr="00C64E5D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14F51" w:rsidRPr="00C64E5D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4F51" w:rsidRPr="00C64E5D" w:rsidRDefault="00714F51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C64E5D" w:rsidRPr="00C64E5D" w:rsidRDefault="00714F51" w:rsidP="00C64E5D">
            <w:pPr>
              <w:pStyle w:val="TableParagraph"/>
              <w:spacing w:line="270" w:lineRule="exact"/>
              <w:rPr>
                <w:sz w:val="24"/>
              </w:rPr>
            </w:pPr>
            <w:r w:rsidRPr="00C64E5D">
              <w:rPr>
                <w:sz w:val="24"/>
              </w:rPr>
              <w:t>уважения,</w:t>
            </w:r>
            <w:r w:rsidR="00C64E5D" w:rsidRPr="00C64E5D">
              <w:rPr>
                <w:sz w:val="24"/>
              </w:rPr>
              <w:t xml:space="preserve"> </w:t>
            </w:r>
            <w:r w:rsidRPr="00C64E5D">
              <w:rPr>
                <w:sz w:val="24"/>
              </w:rPr>
              <w:t>внимания</w:t>
            </w:r>
            <w:r w:rsidR="00C64E5D" w:rsidRPr="00C64E5D">
              <w:rPr>
                <w:sz w:val="24"/>
              </w:rPr>
              <w:t xml:space="preserve"> </w:t>
            </w:r>
            <w:proofErr w:type="gramStart"/>
            <w:r w:rsidRPr="00C64E5D">
              <w:rPr>
                <w:spacing w:val="-10"/>
                <w:sz w:val="24"/>
              </w:rPr>
              <w:t>к</w:t>
            </w:r>
            <w:r w:rsidR="00C64E5D" w:rsidRPr="00C64E5D">
              <w:rPr>
                <w:sz w:val="24"/>
              </w:rPr>
              <w:t xml:space="preserve"> бабушкам</w:t>
            </w:r>
            <w:r w:rsidR="00C64E5D" w:rsidRPr="00C64E5D">
              <w:rPr>
                <w:spacing w:val="-10"/>
                <w:sz w:val="24"/>
              </w:rPr>
              <w:t>и</w:t>
            </w:r>
            <w:proofErr w:type="gramEnd"/>
          </w:p>
          <w:p w:rsidR="00C64E5D" w:rsidRPr="00C64E5D" w:rsidRDefault="00C64E5D" w:rsidP="00C64E5D">
            <w:pPr>
              <w:pStyle w:val="TableParagraph"/>
              <w:ind w:left="111" w:right="301"/>
              <w:rPr>
                <w:sz w:val="24"/>
              </w:rPr>
            </w:pPr>
            <w:r w:rsidRPr="00C64E5D">
              <w:rPr>
                <w:sz w:val="24"/>
              </w:rPr>
              <w:t>дедушкам,</w:t>
            </w:r>
            <w:r>
              <w:rPr>
                <w:sz w:val="24"/>
              </w:rPr>
              <w:t xml:space="preserve"> </w:t>
            </w:r>
            <w:r w:rsidRPr="00C64E5D">
              <w:rPr>
                <w:sz w:val="24"/>
              </w:rPr>
              <w:t>забота</w:t>
            </w:r>
            <w:r>
              <w:rPr>
                <w:sz w:val="24"/>
              </w:rPr>
              <w:t xml:space="preserve"> </w:t>
            </w:r>
            <w:r w:rsidRPr="00C64E5D">
              <w:rPr>
                <w:sz w:val="24"/>
              </w:rPr>
              <w:t xml:space="preserve">о </w:t>
            </w:r>
            <w:r w:rsidRPr="00C64E5D">
              <w:rPr>
                <w:spacing w:val="-4"/>
                <w:sz w:val="24"/>
              </w:rPr>
              <w:t>них.</w:t>
            </w:r>
          </w:p>
          <w:p w:rsidR="00714F51" w:rsidRPr="00C64E5D" w:rsidRDefault="00C64E5D" w:rsidP="00C64E5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 w:rsidRPr="00C64E5D">
              <w:rPr>
                <w:spacing w:val="-2"/>
                <w:sz w:val="24"/>
              </w:rPr>
              <w:t xml:space="preserve">Формирующиеся </w:t>
            </w:r>
            <w:r w:rsidRPr="00C64E5D">
              <w:rPr>
                <w:sz w:val="24"/>
              </w:rPr>
              <w:t>ценности:</w:t>
            </w:r>
            <w:r>
              <w:rPr>
                <w:sz w:val="24"/>
              </w:rPr>
              <w:t xml:space="preserve"> </w:t>
            </w:r>
            <w:r w:rsidRPr="00C64E5D">
              <w:rPr>
                <w:i/>
                <w:sz w:val="24"/>
              </w:rPr>
              <w:t xml:space="preserve">крепкая </w:t>
            </w:r>
            <w:r w:rsidRPr="00C64E5D">
              <w:rPr>
                <w:i/>
                <w:spacing w:val="-4"/>
                <w:sz w:val="24"/>
              </w:rPr>
              <w:t>семья</w:t>
            </w:r>
          </w:p>
        </w:tc>
      </w:tr>
    </w:tbl>
    <w:p w:rsidR="00B25DBA" w:rsidRPr="00C64E5D" w:rsidRDefault="00B25DBA">
      <w:pPr>
        <w:spacing w:line="259" w:lineRule="exact"/>
        <w:rPr>
          <w:sz w:val="24"/>
        </w:rPr>
        <w:sectPr w:rsidR="00B25DBA" w:rsidRPr="00C64E5D" w:rsidSect="00F84840">
          <w:type w:val="continuous"/>
          <w:pgSz w:w="11910" w:h="16840"/>
          <w:pgMar w:top="320" w:right="940" w:bottom="940" w:left="320" w:header="720" w:footer="720" w:gutter="0"/>
          <w:cols w:space="720"/>
          <w:docGrid w:linePitch="299"/>
        </w:sect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992"/>
        <w:gridCol w:w="993"/>
        <w:gridCol w:w="3543"/>
      </w:tblGrid>
      <w:tr w:rsidR="00C64E5D" w:rsidTr="00C64E5D">
        <w:trPr>
          <w:trHeight w:val="1103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252" w:type="dxa"/>
          </w:tcPr>
          <w:p w:rsidR="00C64E5D" w:rsidRPr="00C64E5D" w:rsidRDefault="00C64E5D" w:rsidP="00C64E5D">
            <w:pPr>
              <w:pStyle w:val="TableParagraph"/>
              <w:spacing w:before="11"/>
              <w:ind w:left="111"/>
              <w:rPr>
                <w:sz w:val="24"/>
              </w:rPr>
            </w:pPr>
            <w:r w:rsidRPr="00C64E5D">
              <w:rPr>
                <w:spacing w:val="-2"/>
                <w:sz w:val="24"/>
              </w:rPr>
              <w:t>Гостеприимная</w:t>
            </w:r>
            <w:r w:rsidRPr="00C64E5D">
              <w:rPr>
                <w:sz w:val="24"/>
              </w:rPr>
              <w:t xml:space="preserve"> Россия. Ко Дню народного единства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spacing w:before="26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Pr="00C64E5D" w:rsidRDefault="00C64E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C64E5D">
              <w:rPr>
                <w:spacing w:val="-2"/>
                <w:sz w:val="24"/>
              </w:rPr>
              <w:t>Формирующиеся</w:t>
            </w:r>
          </w:p>
          <w:p w:rsidR="00C64E5D" w:rsidRDefault="00C64E5D">
            <w:pPr>
              <w:pStyle w:val="TableParagraph"/>
              <w:ind w:left="111" w:right="332"/>
              <w:rPr>
                <w:i/>
                <w:sz w:val="24"/>
              </w:rPr>
            </w:pPr>
            <w:r w:rsidRPr="00C64E5D">
              <w:rPr>
                <w:sz w:val="24"/>
              </w:rPr>
              <w:t>ценности: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 народов России,</w:t>
            </w:r>
          </w:p>
          <w:p w:rsidR="00C64E5D" w:rsidRDefault="00C64E5D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-2"/>
                <w:sz w:val="24"/>
              </w:rPr>
              <w:t xml:space="preserve"> семья</w:t>
            </w:r>
          </w:p>
        </w:tc>
      </w:tr>
      <w:tr w:rsidR="00C64E5D" w:rsidTr="00247AB5">
        <w:trPr>
          <w:trHeight w:val="2228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2" w:type="dxa"/>
          </w:tcPr>
          <w:p w:rsidR="00C64E5D" w:rsidRPr="00C64E5D" w:rsidRDefault="00C64E5D">
            <w:pPr>
              <w:pStyle w:val="TableParagraph"/>
              <w:spacing w:before="15" w:line="259" w:lineRule="auto"/>
              <w:ind w:left="1167" w:right="197" w:hanging="836"/>
              <w:rPr>
                <w:sz w:val="24"/>
              </w:rPr>
            </w:pPr>
            <w:r w:rsidRPr="00C64E5D">
              <w:rPr>
                <w:sz w:val="24"/>
              </w:rPr>
              <w:t xml:space="preserve">Твой вклад в общее </w:t>
            </w:r>
            <w:r w:rsidRPr="00C64E5D">
              <w:rPr>
                <w:spacing w:val="-4"/>
                <w:sz w:val="24"/>
              </w:rPr>
              <w:t>дело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Каким будет мой личный вклад в общее </w:t>
            </w:r>
            <w:r>
              <w:rPr>
                <w:spacing w:val="-4"/>
                <w:sz w:val="24"/>
              </w:rPr>
              <w:t>дело?</w:t>
            </w:r>
          </w:p>
          <w:p w:rsidR="00C64E5D" w:rsidRPr="00C64E5D" w:rsidRDefault="00C64E5D">
            <w:pPr>
              <w:pStyle w:val="TableParagraph"/>
              <w:ind w:left="111"/>
              <w:rPr>
                <w:sz w:val="24"/>
              </w:rPr>
            </w:pPr>
            <w:r w:rsidRPr="00C64E5D">
              <w:rPr>
                <w:spacing w:val="-2"/>
                <w:sz w:val="24"/>
              </w:rPr>
              <w:t>Формирующиеся ценности:</w:t>
            </w:r>
          </w:p>
          <w:p w:rsidR="00C64E5D" w:rsidRDefault="00C64E5D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гражданственность, </w:t>
            </w:r>
            <w:r>
              <w:rPr>
                <w:i/>
                <w:sz w:val="24"/>
              </w:rPr>
              <w:t xml:space="preserve">взаимопомощь и </w:t>
            </w:r>
            <w:r>
              <w:rPr>
                <w:i/>
                <w:spacing w:val="-2"/>
                <w:sz w:val="24"/>
              </w:rPr>
              <w:t xml:space="preserve">взаимоуважение, </w:t>
            </w:r>
            <w:r>
              <w:rPr>
                <w:i/>
                <w:sz w:val="24"/>
              </w:rPr>
              <w:t>единство народов</w:t>
            </w:r>
          </w:p>
          <w:p w:rsidR="00C64E5D" w:rsidRDefault="00C64E5D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России</w:t>
            </w:r>
          </w:p>
        </w:tc>
      </w:tr>
      <w:tr w:rsidR="00C64E5D" w:rsidTr="00247AB5">
        <w:trPr>
          <w:trHeight w:val="1254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2" w:type="dxa"/>
          </w:tcPr>
          <w:p w:rsidR="00C64E5D" w:rsidRPr="00C64E5D" w:rsidRDefault="00C64E5D">
            <w:pPr>
              <w:pStyle w:val="TableParagraph"/>
              <w:spacing w:before="16"/>
              <w:ind w:left="720"/>
              <w:rPr>
                <w:sz w:val="24"/>
              </w:rPr>
            </w:pPr>
            <w:r w:rsidRPr="00C64E5D">
              <w:rPr>
                <w:sz w:val="24"/>
              </w:rPr>
              <w:t>День</w:t>
            </w:r>
            <w:r w:rsidRPr="00C64E5D">
              <w:rPr>
                <w:spacing w:val="-2"/>
                <w:sz w:val="24"/>
              </w:rPr>
              <w:t xml:space="preserve"> матери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 xml:space="preserve">Как поздравить маму в её праздник - День </w:t>
            </w:r>
            <w:r>
              <w:rPr>
                <w:spacing w:val="-2"/>
                <w:sz w:val="24"/>
              </w:rPr>
              <w:t>матери?</w:t>
            </w:r>
          </w:p>
          <w:p w:rsidR="00C64E5D" w:rsidRDefault="00C64E5D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z w:val="24"/>
              </w:rPr>
              <w:t xml:space="preserve">крепкая </w:t>
            </w:r>
            <w:r w:rsidRPr="00C64E5D">
              <w:rPr>
                <w:i/>
                <w:spacing w:val="-4"/>
                <w:sz w:val="24"/>
              </w:rPr>
              <w:t>семья</w:t>
            </w:r>
          </w:p>
        </w:tc>
      </w:tr>
      <w:tr w:rsidR="00C64E5D" w:rsidTr="00247AB5">
        <w:trPr>
          <w:trHeight w:val="2261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52" w:type="dxa"/>
          </w:tcPr>
          <w:p w:rsidR="00C64E5D" w:rsidRPr="00C64E5D" w:rsidRDefault="00C64E5D">
            <w:pPr>
              <w:pStyle w:val="TableParagraph"/>
              <w:spacing w:before="15" w:line="259" w:lineRule="auto"/>
              <w:ind w:left="662" w:right="197" w:hanging="236"/>
              <w:rPr>
                <w:sz w:val="24"/>
              </w:rPr>
            </w:pPr>
            <w:r w:rsidRPr="00C64E5D">
              <w:rPr>
                <w:sz w:val="24"/>
              </w:rPr>
              <w:t xml:space="preserve">С заботой к себе и </w:t>
            </w:r>
            <w:r w:rsidRPr="00C64E5D">
              <w:rPr>
                <w:spacing w:val="-2"/>
                <w:sz w:val="24"/>
              </w:rPr>
              <w:t>окружающим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Добрые</w:t>
            </w:r>
            <w:r w:rsidR="00247AB5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247A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</w:t>
            </w:r>
            <w:r>
              <w:rPr>
                <w:spacing w:val="-2"/>
                <w:sz w:val="24"/>
              </w:rPr>
              <w:t xml:space="preserve">России: благотворительность </w:t>
            </w:r>
            <w:r>
              <w:rPr>
                <w:sz w:val="24"/>
              </w:rPr>
              <w:t>и пожертвование как проявление добрых чувств и заботы об</w:t>
            </w:r>
          </w:p>
          <w:p w:rsidR="00C64E5D" w:rsidRPr="00C64E5D" w:rsidRDefault="00C64E5D" w:rsidP="00C64E5D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окружающих. Формирующиеся </w:t>
            </w: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z w:val="24"/>
              </w:rPr>
              <w:t xml:space="preserve">жизнь, </w:t>
            </w:r>
            <w:r w:rsidRPr="00C64E5D">
              <w:rPr>
                <w:i/>
                <w:spacing w:val="-2"/>
                <w:sz w:val="24"/>
              </w:rPr>
              <w:t>взаимопомощь, взаимоуважение,</w:t>
            </w:r>
          </w:p>
          <w:p w:rsidR="00C64E5D" w:rsidRDefault="00C64E5D" w:rsidP="00C64E5D">
            <w:pPr>
              <w:pStyle w:val="TableParagraph"/>
              <w:spacing w:line="270" w:lineRule="atLeast"/>
              <w:ind w:left="111" w:right="662"/>
              <w:rPr>
                <w:sz w:val="24"/>
              </w:rPr>
            </w:pPr>
            <w:r w:rsidRPr="00C64E5D">
              <w:rPr>
                <w:i/>
                <w:spacing w:val="-2"/>
                <w:sz w:val="24"/>
              </w:rPr>
              <w:t>коллективизм</w:t>
            </w:r>
          </w:p>
        </w:tc>
      </w:tr>
    </w:tbl>
    <w:p w:rsidR="00B25DBA" w:rsidRDefault="00B25DBA">
      <w:pPr>
        <w:rPr>
          <w:sz w:val="24"/>
        </w:rPr>
        <w:sectPr w:rsidR="00B25DBA" w:rsidSect="00F84840">
          <w:type w:val="continuous"/>
          <w:pgSz w:w="11910" w:h="16840"/>
          <w:pgMar w:top="320" w:right="940" w:bottom="940" w:left="320" w:header="720" w:footer="720" w:gutter="0"/>
          <w:cols w:space="720"/>
          <w:docGrid w:linePitch="299"/>
        </w:sect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992"/>
        <w:gridCol w:w="993"/>
        <w:gridCol w:w="3543"/>
      </w:tblGrid>
      <w:tr w:rsidR="00C64E5D" w:rsidTr="00247AB5">
        <w:trPr>
          <w:trHeight w:val="1541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252" w:type="dxa"/>
          </w:tcPr>
          <w:p w:rsidR="00C64E5D" w:rsidRPr="00C64E5D" w:rsidRDefault="00C64E5D" w:rsidP="00C64E5D">
            <w:pPr>
              <w:pStyle w:val="TableParagraph"/>
              <w:spacing w:line="244" w:lineRule="exact"/>
              <w:ind w:left="17" w:right="7"/>
              <w:rPr>
                <w:sz w:val="24"/>
              </w:rPr>
            </w:pPr>
            <w:r w:rsidRPr="00C64E5D">
              <w:rPr>
                <w:sz w:val="24"/>
              </w:rPr>
              <w:t xml:space="preserve">День Героев </w:t>
            </w:r>
            <w:r w:rsidRPr="00C64E5D">
              <w:rPr>
                <w:spacing w:val="-2"/>
                <w:sz w:val="24"/>
              </w:rPr>
              <w:t>Отечества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Участники СВО – защитники будущего нашей страны.</w:t>
            </w:r>
          </w:p>
          <w:p w:rsidR="00C64E5D" w:rsidRDefault="00C64E5D">
            <w:pPr>
              <w:pStyle w:val="TableParagraph"/>
              <w:spacing w:line="270" w:lineRule="atLeast"/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z w:val="24"/>
              </w:rPr>
              <w:t xml:space="preserve">патриотизм, служение Отечеству и ответственность за его </w:t>
            </w:r>
            <w:r w:rsidRPr="00C64E5D">
              <w:rPr>
                <w:i/>
                <w:spacing w:val="-2"/>
                <w:sz w:val="24"/>
              </w:rPr>
              <w:t>судьбу</w:t>
            </w:r>
          </w:p>
        </w:tc>
      </w:tr>
      <w:tr w:rsidR="00C64E5D" w:rsidTr="00247AB5">
        <w:trPr>
          <w:trHeight w:val="1437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52" w:type="dxa"/>
          </w:tcPr>
          <w:p w:rsidR="00C64E5D" w:rsidRPr="00C64E5D" w:rsidRDefault="00C64E5D" w:rsidP="00C64E5D">
            <w:pPr>
              <w:pStyle w:val="TableParagraph"/>
              <w:spacing w:line="208" w:lineRule="auto"/>
              <w:ind w:right="197"/>
              <w:rPr>
                <w:sz w:val="24"/>
              </w:rPr>
            </w:pPr>
            <w:r w:rsidRPr="00C64E5D">
              <w:rPr>
                <w:spacing w:val="-2"/>
                <w:sz w:val="24"/>
              </w:rPr>
              <w:t xml:space="preserve">Миссия-милосердие </w:t>
            </w:r>
            <w:r w:rsidRPr="00C64E5D">
              <w:rPr>
                <w:sz w:val="24"/>
              </w:rPr>
              <w:t>(ко Дню волонтёра)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pacing w:val="-2"/>
                <w:sz w:val="24"/>
              </w:rPr>
              <w:t>Формирующиеся ценности:</w:t>
            </w:r>
          </w:p>
          <w:p w:rsidR="00C64E5D" w:rsidRPr="00C64E5D" w:rsidRDefault="00C64E5D">
            <w:pPr>
              <w:pStyle w:val="TableParagraph"/>
              <w:ind w:left="111" w:right="710"/>
              <w:rPr>
                <w:i/>
                <w:sz w:val="24"/>
              </w:rPr>
            </w:pPr>
            <w:r w:rsidRPr="00C64E5D">
              <w:rPr>
                <w:i/>
                <w:spacing w:val="-2"/>
                <w:sz w:val="24"/>
              </w:rPr>
              <w:t xml:space="preserve">милосердие, </w:t>
            </w:r>
            <w:r w:rsidRPr="00C64E5D">
              <w:rPr>
                <w:i/>
                <w:sz w:val="24"/>
              </w:rPr>
              <w:t>взаимопомощь и</w:t>
            </w:r>
          </w:p>
          <w:p w:rsidR="00C64E5D" w:rsidRDefault="00C64E5D" w:rsidP="00C64E5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C64E5D">
              <w:rPr>
                <w:i/>
                <w:spacing w:val="-2"/>
                <w:sz w:val="24"/>
              </w:rPr>
              <w:t xml:space="preserve">взаимоуважение, </w:t>
            </w:r>
            <w:r w:rsidRPr="00C64E5D">
              <w:rPr>
                <w:i/>
                <w:sz w:val="24"/>
              </w:rPr>
              <w:t>уважение к символике России</w:t>
            </w:r>
          </w:p>
        </w:tc>
      </w:tr>
      <w:tr w:rsidR="00C64E5D" w:rsidTr="00880ACD">
        <w:trPr>
          <w:trHeight w:val="1267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2" w:type="dxa"/>
          </w:tcPr>
          <w:p w:rsidR="00C64E5D" w:rsidRPr="00C64E5D" w:rsidRDefault="00C64E5D" w:rsidP="00C64E5D">
            <w:pPr>
              <w:pStyle w:val="TableParagraph"/>
              <w:spacing w:line="244" w:lineRule="exact"/>
              <w:ind w:left="17" w:right="12"/>
              <w:rPr>
                <w:sz w:val="24"/>
              </w:rPr>
            </w:pPr>
            <w:r w:rsidRPr="00C64E5D">
              <w:rPr>
                <w:sz w:val="24"/>
              </w:rPr>
              <w:t>Как пишут</w:t>
            </w:r>
            <w:r w:rsidRPr="00C64E5D">
              <w:rPr>
                <w:spacing w:val="-2"/>
                <w:sz w:val="24"/>
              </w:rPr>
              <w:t xml:space="preserve"> законы?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Что такое права и </w:t>
            </w:r>
            <w:r>
              <w:rPr>
                <w:spacing w:val="-2"/>
                <w:sz w:val="24"/>
              </w:rPr>
              <w:t>обязанности</w:t>
            </w:r>
          </w:p>
          <w:p w:rsidR="00C64E5D" w:rsidRDefault="00C64E5D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гражданина? Формирующиеся</w:t>
            </w:r>
          </w:p>
          <w:p w:rsidR="00C64E5D" w:rsidRDefault="00C64E5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z w:val="24"/>
              </w:rPr>
              <w:t xml:space="preserve">жизнь и </w:t>
            </w:r>
            <w:r w:rsidRPr="00C64E5D">
              <w:rPr>
                <w:i/>
                <w:spacing w:val="-2"/>
                <w:sz w:val="24"/>
              </w:rPr>
              <w:t>достоинство</w:t>
            </w:r>
          </w:p>
        </w:tc>
      </w:tr>
      <w:tr w:rsidR="00C64E5D" w:rsidTr="00880ACD">
        <w:trPr>
          <w:trHeight w:val="1271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52" w:type="dxa"/>
          </w:tcPr>
          <w:p w:rsidR="00C64E5D" w:rsidRPr="00F96663" w:rsidRDefault="00C64E5D" w:rsidP="00C64E5D">
            <w:pPr>
              <w:pStyle w:val="TableParagraph"/>
              <w:spacing w:before="15" w:line="264" w:lineRule="auto"/>
              <w:ind w:right="581"/>
              <w:rPr>
                <w:sz w:val="24"/>
              </w:rPr>
            </w:pPr>
            <w:r w:rsidRPr="00F96663">
              <w:rPr>
                <w:sz w:val="24"/>
              </w:rPr>
              <w:t>Одна страна – одни традиции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 w:rsidP="00C64E5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 чём люди мечтают в Новый год.</w:t>
            </w:r>
          </w:p>
          <w:p w:rsidR="00C64E5D" w:rsidRDefault="00C64E5D" w:rsidP="00C64E5D">
            <w:pPr>
              <w:pStyle w:val="TableParagraph"/>
              <w:spacing w:line="270" w:lineRule="atLeast"/>
              <w:ind w:left="66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z w:val="24"/>
              </w:rPr>
              <w:t>крепкая семья, единство народов России</w:t>
            </w:r>
          </w:p>
        </w:tc>
      </w:tr>
      <w:tr w:rsidR="00C64E5D" w:rsidTr="00247AB5">
        <w:trPr>
          <w:trHeight w:val="1575"/>
        </w:trPr>
        <w:tc>
          <w:tcPr>
            <w:tcW w:w="567" w:type="dxa"/>
          </w:tcPr>
          <w:p w:rsidR="00C64E5D" w:rsidRDefault="00C64E5D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52" w:type="dxa"/>
          </w:tcPr>
          <w:p w:rsidR="00C64E5D" w:rsidRPr="00F96663" w:rsidRDefault="00C64E5D" w:rsidP="00C64E5D">
            <w:pPr>
              <w:pStyle w:val="TableParagraph"/>
              <w:spacing w:before="16" w:line="259" w:lineRule="auto"/>
              <w:ind w:right="470"/>
              <w:rPr>
                <w:sz w:val="24"/>
              </w:rPr>
            </w:pPr>
            <w:r w:rsidRPr="00F96663">
              <w:rPr>
                <w:sz w:val="24"/>
              </w:rPr>
              <w:t xml:space="preserve">День российской </w:t>
            </w:r>
            <w:r w:rsidRPr="00F96663">
              <w:rPr>
                <w:spacing w:val="-2"/>
                <w:sz w:val="24"/>
              </w:rPr>
              <w:t>печати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 w:right="377"/>
              <w:rPr>
                <w:sz w:val="24"/>
              </w:rPr>
            </w:pPr>
            <w:r>
              <w:rPr>
                <w:sz w:val="24"/>
              </w:rPr>
              <w:t xml:space="preserve">Школьные средства </w:t>
            </w:r>
            <w:r>
              <w:rPr>
                <w:spacing w:val="-2"/>
                <w:sz w:val="24"/>
              </w:rPr>
              <w:t>массовой</w:t>
            </w:r>
          </w:p>
          <w:p w:rsidR="00C64E5D" w:rsidRPr="00C64E5D" w:rsidRDefault="00C64E5D">
            <w:pPr>
              <w:pStyle w:val="TableParagraph"/>
              <w:ind w:left="111" w:right="496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информации. Формирующиеся </w:t>
            </w:r>
            <w:r>
              <w:rPr>
                <w:sz w:val="24"/>
              </w:rPr>
              <w:t xml:space="preserve">ценности: </w:t>
            </w:r>
            <w:r w:rsidRPr="00C64E5D">
              <w:rPr>
                <w:i/>
                <w:sz w:val="24"/>
              </w:rPr>
              <w:t>высокие</w:t>
            </w:r>
          </w:p>
          <w:p w:rsidR="00C64E5D" w:rsidRDefault="00C64E5D" w:rsidP="00C64E5D">
            <w:pPr>
              <w:pStyle w:val="TableParagraph"/>
              <w:spacing w:line="270" w:lineRule="atLeast"/>
              <w:ind w:left="111" w:right="139"/>
              <w:rPr>
                <w:sz w:val="24"/>
              </w:rPr>
            </w:pPr>
            <w:r w:rsidRPr="00C64E5D">
              <w:rPr>
                <w:i/>
                <w:sz w:val="24"/>
              </w:rPr>
              <w:t xml:space="preserve">нравственны идеалы, </w:t>
            </w:r>
            <w:r w:rsidRPr="00C64E5D">
              <w:rPr>
                <w:i/>
                <w:spacing w:val="-2"/>
                <w:sz w:val="24"/>
              </w:rPr>
              <w:t>гуманизм</w:t>
            </w:r>
          </w:p>
        </w:tc>
      </w:tr>
    </w:tbl>
    <w:p w:rsidR="00B25DBA" w:rsidRDefault="00B25DBA">
      <w:pPr>
        <w:rPr>
          <w:sz w:val="24"/>
        </w:rPr>
        <w:sectPr w:rsidR="00B25DBA" w:rsidSect="00F84840">
          <w:type w:val="continuous"/>
          <w:pgSz w:w="11910" w:h="16840"/>
          <w:pgMar w:top="320" w:right="940" w:bottom="940" w:left="320" w:header="720" w:footer="720" w:gutter="0"/>
          <w:cols w:space="720"/>
          <w:docGrid w:linePitch="299"/>
        </w:sect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992"/>
        <w:gridCol w:w="993"/>
        <w:gridCol w:w="3543"/>
      </w:tblGrid>
      <w:tr w:rsidR="00C64E5D" w:rsidTr="00880ACD">
        <w:trPr>
          <w:trHeight w:val="2235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70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252" w:type="dxa"/>
          </w:tcPr>
          <w:p w:rsidR="00C64E5D" w:rsidRPr="00F96663" w:rsidRDefault="00C64E5D" w:rsidP="00F96663">
            <w:pPr>
              <w:pStyle w:val="TableParagraph"/>
              <w:spacing w:line="246" w:lineRule="exact"/>
              <w:rPr>
                <w:sz w:val="24"/>
              </w:rPr>
            </w:pPr>
            <w:r w:rsidRPr="00F96663">
              <w:rPr>
                <w:sz w:val="24"/>
              </w:rPr>
              <w:t xml:space="preserve">День </w:t>
            </w:r>
            <w:r w:rsidRPr="00F96663">
              <w:rPr>
                <w:spacing w:val="-2"/>
                <w:sz w:val="24"/>
              </w:rPr>
              <w:t>студента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 w:right="992"/>
              <w:rPr>
                <w:sz w:val="24"/>
              </w:rPr>
            </w:pPr>
            <w:r>
              <w:rPr>
                <w:sz w:val="24"/>
              </w:rPr>
              <w:t>Науку</w:t>
            </w:r>
            <w:r w:rsidR="00F966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делают </w:t>
            </w:r>
            <w:r>
              <w:rPr>
                <w:spacing w:val="-2"/>
                <w:sz w:val="24"/>
              </w:rPr>
              <w:t>талантливые, творческие,</w:t>
            </w:r>
          </w:p>
          <w:p w:rsidR="00C64E5D" w:rsidRPr="00F96663" w:rsidRDefault="00C64E5D">
            <w:pPr>
              <w:pStyle w:val="TableParagraph"/>
              <w:ind w:left="111" w:right="367"/>
              <w:rPr>
                <w:i/>
                <w:sz w:val="24"/>
              </w:rPr>
            </w:pPr>
            <w:r>
              <w:rPr>
                <w:sz w:val="24"/>
              </w:rPr>
              <w:t xml:space="preserve">увлечённые люди. </w:t>
            </w: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>ценности:</w:t>
            </w:r>
            <w:r w:rsidR="00F96663">
              <w:rPr>
                <w:sz w:val="24"/>
              </w:rPr>
              <w:t xml:space="preserve"> </w:t>
            </w:r>
            <w:r w:rsidRPr="00F96663">
              <w:rPr>
                <w:i/>
                <w:sz w:val="24"/>
              </w:rPr>
              <w:t>служение Отечеству и</w:t>
            </w:r>
          </w:p>
          <w:p w:rsidR="00C64E5D" w:rsidRDefault="00C64E5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 w:rsidRPr="00F96663">
              <w:rPr>
                <w:i/>
                <w:sz w:val="24"/>
              </w:rPr>
              <w:t>ответственность</w:t>
            </w:r>
            <w:r w:rsidR="00F96663" w:rsidRPr="00F96663">
              <w:rPr>
                <w:i/>
                <w:sz w:val="24"/>
              </w:rPr>
              <w:t xml:space="preserve"> </w:t>
            </w:r>
            <w:r w:rsidRPr="00F96663">
              <w:rPr>
                <w:i/>
                <w:sz w:val="24"/>
              </w:rPr>
              <w:t>за</w:t>
            </w:r>
            <w:r w:rsidR="00F96663" w:rsidRPr="00F96663">
              <w:rPr>
                <w:i/>
                <w:sz w:val="24"/>
              </w:rPr>
              <w:t xml:space="preserve"> </w:t>
            </w:r>
            <w:r w:rsidRPr="00F96663">
              <w:rPr>
                <w:i/>
                <w:sz w:val="24"/>
              </w:rPr>
              <w:t>его судьбу, коллективизм</w:t>
            </w:r>
          </w:p>
        </w:tc>
      </w:tr>
      <w:tr w:rsidR="00C64E5D" w:rsidTr="00880ACD">
        <w:trPr>
          <w:trHeight w:val="2119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70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52" w:type="dxa"/>
          </w:tcPr>
          <w:p w:rsidR="00C64E5D" w:rsidRPr="00F96663" w:rsidRDefault="00C64E5D" w:rsidP="00F96663">
            <w:pPr>
              <w:pStyle w:val="TableParagraph"/>
              <w:spacing w:before="18"/>
              <w:ind w:left="17" w:right="4"/>
              <w:rPr>
                <w:sz w:val="24"/>
              </w:rPr>
            </w:pPr>
            <w:r w:rsidRPr="00F96663">
              <w:rPr>
                <w:sz w:val="24"/>
              </w:rPr>
              <w:t>БРИКС</w:t>
            </w:r>
            <w:r w:rsidR="00F96663" w:rsidRPr="00F96663">
              <w:rPr>
                <w:sz w:val="24"/>
              </w:rPr>
              <w:t xml:space="preserve"> </w:t>
            </w:r>
            <w:r w:rsidRPr="00F96663">
              <w:rPr>
                <w:spacing w:val="-2"/>
                <w:sz w:val="24"/>
              </w:rPr>
              <w:t>(тема</w:t>
            </w:r>
            <w:r w:rsidR="00F96663" w:rsidRPr="00F96663">
              <w:rPr>
                <w:sz w:val="24"/>
              </w:rPr>
              <w:t xml:space="preserve"> о </w:t>
            </w:r>
            <w:r w:rsidRPr="00F96663">
              <w:rPr>
                <w:sz w:val="24"/>
              </w:rPr>
              <w:t xml:space="preserve">международных </w:t>
            </w:r>
            <w:r w:rsidRPr="00F96663">
              <w:rPr>
                <w:spacing w:val="-2"/>
                <w:sz w:val="24"/>
              </w:rPr>
              <w:t>отношениях)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успешно</w:t>
            </w:r>
          </w:p>
          <w:p w:rsidR="00C64E5D" w:rsidRDefault="00F9666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Р</w:t>
            </w:r>
            <w:r w:rsidR="00C64E5D">
              <w:rPr>
                <w:sz w:val="24"/>
              </w:rPr>
              <w:t>азвивает</w:t>
            </w:r>
            <w:r>
              <w:rPr>
                <w:sz w:val="24"/>
              </w:rPr>
              <w:t xml:space="preserve"> </w:t>
            </w:r>
            <w:r w:rsidR="00C64E5D">
              <w:rPr>
                <w:sz w:val="24"/>
              </w:rPr>
              <w:t>контакты</w:t>
            </w:r>
            <w:r>
              <w:rPr>
                <w:sz w:val="24"/>
              </w:rPr>
              <w:t xml:space="preserve"> </w:t>
            </w:r>
            <w:r w:rsidR="00C64E5D">
              <w:rPr>
                <w:sz w:val="24"/>
              </w:rPr>
              <w:t xml:space="preserve">с широким кругом союзников и </w:t>
            </w:r>
            <w:r w:rsidR="00C64E5D">
              <w:rPr>
                <w:spacing w:val="-2"/>
                <w:sz w:val="24"/>
              </w:rPr>
              <w:t>партнёров.</w:t>
            </w:r>
          </w:p>
          <w:p w:rsidR="00C64E5D" w:rsidRDefault="00C64E5D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 w:rsidR="00F966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культуры для всего </w:t>
            </w:r>
            <w:r>
              <w:rPr>
                <w:spacing w:val="-2"/>
                <w:sz w:val="24"/>
              </w:rPr>
              <w:t>мира.</w:t>
            </w:r>
          </w:p>
          <w:p w:rsidR="00C64E5D" w:rsidRPr="00F96663" w:rsidRDefault="00C64E5D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ценности: </w:t>
            </w:r>
            <w:r w:rsidRPr="00F96663">
              <w:rPr>
                <w:i/>
                <w:spacing w:val="-2"/>
                <w:sz w:val="24"/>
              </w:rPr>
              <w:t>многонациональное</w:t>
            </w:r>
          </w:p>
          <w:p w:rsidR="00C64E5D" w:rsidRDefault="00C64E5D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 w:rsidRPr="00F96663">
              <w:rPr>
                <w:i/>
                <w:spacing w:val="-2"/>
                <w:sz w:val="24"/>
              </w:rPr>
              <w:t>единство</w:t>
            </w:r>
          </w:p>
        </w:tc>
      </w:tr>
      <w:tr w:rsidR="00C64E5D" w:rsidTr="00880ACD">
        <w:trPr>
          <w:trHeight w:val="834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52" w:type="dxa"/>
          </w:tcPr>
          <w:p w:rsidR="00C64E5D" w:rsidRPr="00F96663" w:rsidRDefault="00C64E5D" w:rsidP="00F96663">
            <w:pPr>
              <w:pStyle w:val="TableParagraph"/>
              <w:spacing w:line="226" w:lineRule="exact"/>
              <w:ind w:left="18" w:right="1"/>
              <w:rPr>
                <w:sz w:val="24"/>
              </w:rPr>
            </w:pPr>
            <w:r w:rsidRPr="00F96663">
              <w:rPr>
                <w:spacing w:val="-2"/>
                <w:sz w:val="24"/>
              </w:rPr>
              <w:t>Бизнес</w:t>
            </w:r>
            <w:r w:rsidR="00F96663" w:rsidRPr="00F96663">
              <w:rPr>
                <w:sz w:val="24"/>
              </w:rPr>
              <w:t xml:space="preserve"> </w:t>
            </w:r>
            <w:r w:rsidRPr="00F96663">
              <w:rPr>
                <w:sz w:val="24"/>
              </w:rPr>
              <w:t xml:space="preserve">и технологическое </w:t>
            </w:r>
            <w:r w:rsidRPr="00F96663"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spacing w:before="26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Pr="00F96663" w:rsidRDefault="00C64E5D">
            <w:pPr>
              <w:pStyle w:val="TableParagraph"/>
              <w:ind w:left="111" w:right="544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ценности: </w:t>
            </w:r>
            <w:r w:rsidRPr="00F96663">
              <w:rPr>
                <w:i/>
                <w:spacing w:val="-2"/>
                <w:sz w:val="24"/>
              </w:rPr>
              <w:t>патриотизм,</w:t>
            </w:r>
          </w:p>
          <w:p w:rsidR="00C64E5D" w:rsidRDefault="00F9666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F96663">
              <w:rPr>
                <w:i/>
                <w:sz w:val="24"/>
              </w:rPr>
              <w:t>с</w:t>
            </w:r>
            <w:r w:rsidR="00C64E5D" w:rsidRPr="00F96663">
              <w:rPr>
                <w:i/>
                <w:sz w:val="24"/>
              </w:rPr>
              <w:t>озидательный</w:t>
            </w:r>
            <w:r w:rsidRPr="00F96663">
              <w:rPr>
                <w:i/>
                <w:sz w:val="24"/>
              </w:rPr>
              <w:t xml:space="preserve"> </w:t>
            </w:r>
            <w:r w:rsidR="00C64E5D" w:rsidRPr="00F96663">
              <w:rPr>
                <w:i/>
                <w:spacing w:val="-4"/>
                <w:sz w:val="24"/>
              </w:rPr>
              <w:t>труд</w:t>
            </w:r>
          </w:p>
        </w:tc>
      </w:tr>
      <w:tr w:rsidR="00C64E5D" w:rsidTr="00880ACD">
        <w:trPr>
          <w:trHeight w:val="1572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252" w:type="dxa"/>
          </w:tcPr>
          <w:p w:rsidR="00C64E5D" w:rsidRPr="00F96663" w:rsidRDefault="00C64E5D" w:rsidP="00F96663">
            <w:pPr>
              <w:pStyle w:val="TableParagraph"/>
              <w:spacing w:before="15" w:line="259" w:lineRule="auto"/>
              <w:ind w:right="233"/>
              <w:rPr>
                <w:sz w:val="24"/>
              </w:rPr>
            </w:pPr>
            <w:r w:rsidRPr="00F96663">
              <w:rPr>
                <w:spacing w:val="-2"/>
                <w:sz w:val="24"/>
              </w:rPr>
              <w:t>Искусственный</w:t>
            </w:r>
            <w:r w:rsidR="00F96663" w:rsidRPr="00F96663">
              <w:rPr>
                <w:spacing w:val="-2"/>
                <w:sz w:val="24"/>
              </w:rPr>
              <w:t xml:space="preserve"> </w:t>
            </w:r>
            <w:r w:rsidRPr="00F96663">
              <w:rPr>
                <w:sz w:val="24"/>
              </w:rPr>
              <w:t>интеллект</w:t>
            </w:r>
            <w:r w:rsidR="00F96663" w:rsidRPr="00F96663">
              <w:rPr>
                <w:sz w:val="24"/>
              </w:rPr>
              <w:t xml:space="preserve"> </w:t>
            </w:r>
            <w:r w:rsidRPr="00F96663">
              <w:rPr>
                <w:sz w:val="24"/>
              </w:rPr>
              <w:t>и</w:t>
            </w:r>
            <w:r w:rsidR="00F96663" w:rsidRPr="00F96663">
              <w:rPr>
                <w:sz w:val="24"/>
              </w:rPr>
              <w:t xml:space="preserve"> </w:t>
            </w:r>
            <w:r w:rsidRPr="00F96663">
              <w:rPr>
                <w:sz w:val="24"/>
              </w:rPr>
              <w:t>человек.</w:t>
            </w:r>
          </w:p>
          <w:p w:rsidR="00C64E5D" w:rsidRPr="00F96663" w:rsidRDefault="00C64E5D" w:rsidP="00E35A1D">
            <w:pPr>
              <w:pStyle w:val="TableParagraph"/>
              <w:spacing w:line="275" w:lineRule="exact"/>
              <w:ind w:left="17" w:right="4"/>
              <w:rPr>
                <w:sz w:val="24"/>
              </w:rPr>
            </w:pPr>
            <w:r w:rsidRPr="00F96663">
              <w:rPr>
                <w:spacing w:val="-2"/>
                <w:sz w:val="24"/>
              </w:rPr>
              <w:t>Стратегия</w:t>
            </w:r>
            <w:r w:rsidR="00E35A1D">
              <w:rPr>
                <w:sz w:val="24"/>
              </w:rPr>
              <w:t xml:space="preserve"> </w:t>
            </w:r>
            <w:r w:rsidRPr="00F96663"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Default="00C64E5D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E35A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использования</w:t>
            </w:r>
          </w:p>
          <w:p w:rsidR="00C64E5D" w:rsidRPr="00E35A1D" w:rsidRDefault="00C64E5D">
            <w:pPr>
              <w:pStyle w:val="TableParagraph"/>
              <w:ind w:left="111" w:right="101"/>
              <w:rPr>
                <w:i/>
                <w:sz w:val="24"/>
              </w:rPr>
            </w:pPr>
            <w:r>
              <w:rPr>
                <w:sz w:val="24"/>
              </w:rPr>
              <w:t xml:space="preserve">цифровых ресурсов. </w:t>
            </w: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>ценности:</w:t>
            </w:r>
            <w:r w:rsidR="00E35A1D">
              <w:rPr>
                <w:sz w:val="24"/>
              </w:rPr>
              <w:t xml:space="preserve"> </w:t>
            </w:r>
            <w:r w:rsidRPr="00E35A1D">
              <w:rPr>
                <w:i/>
                <w:sz w:val="24"/>
              </w:rPr>
              <w:t xml:space="preserve">патриотизм, </w:t>
            </w:r>
            <w:r w:rsidRPr="00E35A1D">
              <w:rPr>
                <w:i/>
                <w:spacing w:val="-2"/>
                <w:sz w:val="24"/>
              </w:rPr>
              <w:t>высокие</w:t>
            </w:r>
          </w:p>
          <w:p w:rsidR="00C64E5D" w:rsidRDefault="00C64E5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E35A1D">
              <w:rPr>
                <w:i/>
                <w:sz w:val="24"/>
              </w:rPr>
              <w:t>нравственные</w:t>
            </w:r>
            <w:r w:rsidR="00E35A1D" w:rsidRPr="00E35A1D">
              <w:rPr>
                <w:i/>
                <w:sz w:val="24"/>
              </w:rPr>
              <w:t xml:space="preserve"> </w:t>
            </w:r>
            <w:r w:rsidRPr="00E35A1D">
              <w:rPr>
                <w:i/>
                <w:spacing w:val="-2"/>
                <w:sz w:val="24"/>
              </w:rPr>
              <w:t>идеалы</w:t>
            </w:r>
          </w:p>
        </w:tc>
      </w:tr>
      <w:tr w:rsidR="00C64E5D" w:rsidTr="00880ACD">
        <w:trPr>
          <w:trHeight w:val="1043"/>
        </w:trPr>
        <w:tc>
          <w:tcPr>
            <w:tcW w:w="567" w:type="dxa"/>
          </w:tcPr>
          <w:p w:rsidR="00C64E5D" w:rsidRDefault="00C64E5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252" w:type="dxa"/>
          </w:tcPr>
          <w:p w:rsidR="00C64E5D" w:rsidRPr="00E35A1D" w:rsidRDefault="00C64E5D" w:rsidP="00E35A1D">
            <w:pPr>
              <w:pStyle w:val="TableParagraph"/>
              <w:spacing w:before="33" w:line="220" w:lineRule="auto"/>
              <w:ind w:right="197"/>
              <w:rPr>
                <w:sz w:val="24"/>
              </w:rPr>
            </w:pPr>
            <w:r w:rsidRPr="00E35A1D">
              <w:rPr>
                <w:spacing w:val="-2"/>
                <w:sz w:val="24"/>
              </w:rPr>
              <w:t xml:space="preserve">Международный </w:t>
            </w:r>
            <w:r w:rsidRPr="00E35A1D">
              <w:rPr>
                <w:sz w:val="24"/>
              </w:rPr>
              <w:t>женский день</w:t>
            </w:r>
          </w:p>
        </w:tc>
        <w:tc>
          <w:tcPr>
            <w:tcW w:w="992" w:type="dxa"/>
          </w:tcPr>
          <w:p w:rsidR="00C64E5D" w:rsidRDefault="00C64E5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64E5D" w:rsidRDefault="00C64E5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C64E5D" w:rsidRDefault="00C64E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C64E5D" w:rsidRPr="00821F13" w:rsidRDefault="00C64E5D">
            <w:pPr>
              <w:pStyle w:val="TableParagraph"/>
              <w:ind w:left="111" w:right="288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>ценности:</w:t>
            </w:r>
            <w:r w:rsidR="00E35A1D">
              <w:rPr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 xml:space="preserve">приоритет духовного над </w:t>
            </w:r>
            <w:r w:rsidRPr="00821F13">
              <w:rPr>
                <w:i/>
                <w:spacing w:val="-2"/>
                <w:sz w:val="24"/>
              </w:rPr>
              <w:t>материальным,</w:t>
            </w:r>
          </w:p>
          <w:p w:rsidR="00C64E5D" w:rsidRDefault="00C64E5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821F13">
              <w:rPr>
                <w:i/>
                <w:sz w:val="24"/>
              </w:rPr>
              <w:t>крепкая</w:t>
            </w:r>
            <w:r w:rsidRPr="00821F13">
              <w:rPr>
                <w:i/>
                <w:spacing w:val="-2"/>
                <w:sz w:val="24"/>
              </w:rPr>
              <w:t xml:space="preserve"> семья</w:t>
            </w:r>
          </w:p>
        </w:tc>
      </w:tr>
    </w:tbl>
    <w:p w:rsidR="00B25DBA" w:rsidRDefault="00B25DBA">
      <w:pPr>
        <w:rPr>
          <w:sz w:val="24"/>
        </w:rPr>
        <w:sectPr w:rsidR="00B25DBA" w:rsidSect="00F84840">
          <w:type w:val="continuous"/>
          <w:pgSz w:w="11910" w:h="16840"/>
          <w:pgMar w:top="320" w:right="940" w:bottom="940" w:left="320" w:header="720" w:footer="720" w:gutter="0"/>
          <w:cols w:space="720"/>
          <w:docGrid w:linePitch="299"/>
        </w:sect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992"/>
        <w:gridCol w:w="993"/>
        <w:gridCol w:w="3543"/>
      </w:tblGrid>
      <w:tr w:rsidR="00E35A1D" w:rsidTr="00880ACD">
        <w:trPr>
          <w:trHeight w:val="1209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70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4252" w:type="dxa"/>
          </w:tcPr>
          <w:p w:rsidR="00E35A1D" w:rsidRPr="00821F13" w:rsidRDefault="00E35A1D" w:rsidP="00821F13">
            <w:pPr>
              <w:pStyle w:val="TableParagraph"/>
              <w:spacing w:before="18" w:line="259" w:lineRule="auto"/>
              <w:rPr>
                <w:sz w:val="24"/>
              </w:rPr>
            </w:pPr>
            <w:r w:rsidRPr="00821F13">
              <w:rPr>
                <w:sz w:val="24"/>
              </w:rPr>
              <w:t xml:space="preserve">Арктика-территория </w:t>
            </w:r>
            <w:r w:rsidRPr="00821F13">
              <w:rPr>
                <w:spacing w:val="-2"/>
                <w:sz w:val="24"/>
              </w:rPr>
              <w:t>развития</w:t>
            </w:r>
          </w:p>
        </w:tc>
        <w:tc>
          <w:tcPr>
            <w:tcW w:w="992" w:type="dxa"/>
          </w:tcPr>
          <w:p w:rsidR="00E35A1D" w:rsidRDefault="00E35A1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E35A1D" w:rsidRDefault="00E35A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Default="00E35A1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pacing w:val="-10"/>
                <w:sz w:val="24"/>
              </w:rPr>
              <w:t>с</w:t>
            </w:r>
          </w:p>
          <w:p w:rsidR="00E35A1D" w:rsidRDefault="00E35A1D">
            <w:pPr>
              <w:pStyle w:val="TableParagraph"/>
              <w:ind w:left="111" w:right="377"/>
              <w:rPr>
                <w:sz w:val="24"/>
              </w:rPr>
            </w:pPr>
            <w:r>
              <w:rPr>
                <w:sz w:val="24"/>
              </w:rPr>
              <w:t xml:space="preserve">проектами развития </w:t>
            </w:r>
            <w:r>
              <w:rPr>
                <w:spacing w:val="-2"/>
                <w:sz w:val="24"/>
              </w:rPr>
              <w:t>Арктики.</w:t>
            </w:r>
          </w:p>
          <w:p w:rsidR="00E35A1D" w:rsidRDefault="00E35A1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 xml:space="preserve">ценности: </w:t>
            </w:r>
            <w:r w:rsidRPr="00E35A1D">
              <w:rPr>
                <w:i/>
                <w:sz w:val="24"/>
              </w:rPr>
              <w:t>патриотизм</w:t>
            </w:r>
          </w:p>
        </w:tc>
      </w:tr>
      <w:tr w:rsidR="00E35A1D" w:rsidTr="00E35A1D">
        <w:trPr>
          <w:trHeight w:val="1379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252" w:type="dxa"/>
          </w:tcPr>
          <w:p w:rsidR="00E35A1D" w:rsidRPr="00821F13" w:rsidRDefault="00E35A1D" w:rsidP="00821F13">
            <w:pPr>
              <w:pStyle w:val="TableParagraph"/>
              <w:spacing w:before="15" w:line="261" w:lineRule="auto"/>
              <w:ind w:right="208"/>
              <w:rPr>
                <w:sz w:val="24"/>
              </w:rPr>
            </w:pPr>
            <w:r w:rsidRPr="00821F13">
              <w:rPr>
                <w:sz w:val="24"/>
              </w:rPr>
              <w:t>Что значит служить Отечеству?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 xml:space="preserve">280летсо дня рождения Ф. </w:t>
            </w:r>
            <w:r w:rsidRPr="00821F13">
              <w:rPr>
                <w:spacing w:val="-2"/>
                <w:sz w:val="24"/>
              </w:rPr>
              <w:t>Ушакова</w:t>
            </w:r>
          </w:p>
        </w:tc>
        <w:tc>
          <w:tcPr>
            <w:tcW w:w="992" w:type="dxa"/>
          </w:tcPr>
          <w:p w:rsidR="00E35A1D" w:rsidRDefault="00E35A1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35A1D" w:rsidRDefault="00E35A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Default="00E35A1D" w:rsidP="00821F1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>ценности:</w:t>
            </w:r>
            <w:r w:rsidR="00821F13">
              <w:rPr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>патриотизм, служение Отечеству</w:t>
            </w:r>
            <w:r w:rsidR="00821F13" w:rsidRPr="00821F13">
              <w:rPr>
                <w:i/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>и ответственность</w:t>
            </w:r>
            <w:r w:rsidR="00821F13" w:rsidRPr="00821F13">
              <w:rPr>
                <w:i/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>за</w:t>
            </w:r>
            <w:r w:rsidR="00821F13" w:rsidRPr="00821F13">
              <w:rPr>
                <w:i/>
                <w:sz w:val="24"/>
              </w:rPr>
              <w:t xml:space="preserve"> </w:t>
            </w:r>
            <w:r w:rsidRPr="00821F13">
              <w:rPr>
                <w:i/>
                <w:spacing w:val="-5"/>
                <w:sz w:val="24"/>
              </w:rPr>
              <w:t>его</w:t>
            </w:r>
            <w:r w:rsidR="00821F13" w:rsidRPr="00821F13">
              <w:rPr>
                <w:i/>
                <w:sz w:val="24"/>
              </w:rPr>
              <w:t xml:space="preserve"> </w:t>
            </w:r>
            <w:r w:rsidRPr="00821F13">
              <w:rPr>
                <w:i/>
                <w:spacing w:val="-2"/>
                <w:sz w:val="24"/>
              </w:rPr>
              <w:t>судьбу</w:t>
            </w:r>
          </w:p>
        </w:tc>
      </w:tr>
      <w:tr w:rsidR="00E35A1D" w:rsidTr="00880ACD">
        <w:trPr>
          <w:trHeight w:val="587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52" w:type="dxa"/>
          </w:tcPr>
          <w:p w:rsidR="00E35A1D" w:rsidRPr="00821F13" w:rsidRDefault="00E35A1D" w:rsidP="00821F13">
            <w:pPr>
              <w:pStyle w:val="TableParagraph"/>
              <w:spacing w:before="15" w:line="264" w:lineRule="auto"/>
              <w:ind w:right="487"/>
              <w:rPr>
                <w:sz w:val="24"/>
              </w:rPr>
            </w:pPr>
            <w:r w:rsidRPr="00821F13">
              <w:rPr>
                <w:sz w:val="24"/>
              </w:rPr>
              <w:t>Массовый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>спорт в России</w:t>
            </w:r>
          </w:p>
        </w:tc>
        <w:tc>
          <w:tcPr>
            <w:tcW w:w="992" w:type="dxa"/>
          </w:tcPr>
          <w:p w:rsidR="00E35A1D" w:rsidRDefault="00E35A1D">
            <w:pPr>
              <w:pStyle w:val="TableParagraph"/>
              <w:spacing w:before="14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Default="00E35A1D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 xml:space="preserve">ценности: </w:t>
            </w:r>
            <w:r w:rsidRPr="00821F13">
              <w:rPr>
                <w:i/>
                <w:sz w:val="24"/>
              </w:rPr>
              <w:t>жизнь</w:t>
            </w:r>
          </w:p>
        </w:tc>
      </w:tr>
      <w:tr w:rsidR="00E35A1D" w:rsidTr="00E35A1D">
        <w:trPr>
          <w:trHeight w:val="894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70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252" w:type="dxa"/>
          </w:tcPr>
          <w:p w:rsidR="00E35A1D" w:rsidRPr="00821F13" w:rsidRDefault="00E35A1D" w:rsidP="00821F13">
            <w:pPr>
              <w:pStyle w:val="TableParagraph"/>
              <w:spacing w:before="18" w:line="259" w:lineRule="auto"/>
              <w:ind w:right="332"/>
              <w:rPr>
                <w:sz w:val="24"/>
              </w:rPr>
            </w:pPr>
            <w:r w:rsidRPr="00821F13">
              <w:rPr>
                <w:sz w:val="24"/>
              </w:rPr>
              <w:t>Герои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 xml:space="preserve">космической </w:t>
            </w:r>
            <w:r w:rsidRPr="00821F13">
              <w:rPr>
                <w:spacing w:val="-2"/>
                <w:sz w:val="24"/>
              </w:rPr>
              <w:t>отрасли</w:t>
            </w:r>
          </w:p>
        </w:tc>
        <w:tc>
          <w:tcPr>
            <w:tcW w:w="992" w:type="dxa"/>
          </w:tcPr>
          <w:p w:rsidR="00E35A1D" w:rsidRDefault="00E35A1D">
            <w:pPr>
              <w:pStyle w:val="TableParagraph"/>
              <w:spacing w:before="16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Default="00E35A1D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>ценности:</w:t>
            </w:r>
            <w:r w:rsidR="00821F13">
              <w:rPr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>патриотизм, служение Отечеству</w:t>
            </w:r>
          </w:p>
        </w:tc>
      </w:tr>
      <w:tr w:rsidR="00E35A1D" w:rsidTr="00880ACD">
        <w:trPr>
          <w:trHeight w:val="1034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252" w:type="dxa"/>
          </w:tcPr>
          <w:p w:rsidR="00E35A1D" w:rsidRPr="00821F13" w:rsidRDefault="00E35A1D" w:rsidP="00821F13">
            <w:pPr>
              <w:pStyle w:val="TableParagraph"/>
              <w:spacing w:line="208" w:lineRule="auto"/>
              <w:ind w:right="318"/>
              <w:rPr>
                <w:sz w:val="24"/>
              </w:rPr>
            </w:pPr>
            <w:r w:rsidRPr="00821F13">
              <w:rPr>
                <w:spacing w:val="-2"/>
                <w:sz w:val="24"/>
              </w:rPr>
              <w:t xml:space="preserve">Служение </w:t>
            </w:r>
            <w:r w:rsidRPr="00821F13">
              <w:rPr>
                <w:sz w:val="24"/>
              </w:rPr>
              <w:t>творчеством.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>Зачем людям искусство?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>185лет со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pacing w:val="-5"/>
                <w:sz w:val="24"/>
              </w:rPr>
              <w:t>дня</w:t>
            </w:r>
          </w:p>
          <w:p w:rsidR="00E35A1D" w:rsidRPr="00821F13" w:rsidRDefault="00821F13" w:rsidP="00821F13">
            <w:pPr>
              <w:pStyle w:val="TableParagraph"/>
              <w:spacing w:line="240" w:lineRule="exact"/>
              <w:ind w:right="5"/>
              <w:rPr>
                <w:sz w:val="24"/>
              </w:rPr>
            </w:pPr>
            <w:r w:rsidRPr="00821F13">
              <w:rPr>
                <w:sz w:val="24"/>
              </w:rPr>
              <w:t>р</w:t>
            </w:r>
            <w:r w:rsidR="00E35A1D" w:rsidRPr="00821F13">
              <w:rPr>
                <w:sz w:val="24"/>
              </w:rPr>
              <w:t>ождения</w:t>
            </w:r>
            <w:r w:rsidRPr="00821F13">
              <w:rPr>
                <w:sz w:val="24"/>
              </w:rPr>
              <w:t xml:space="preserve"> </w:t>
            </w:r>
            <w:r w:rsidR="00E35A1D" w:rsidRPr="00821F13">
              <w:rPr>
                <w:sz w:val="24"/>
              </w:rPr>
              <w:t xml:space="preserve">П.И. </w:t>
            </w:r>
            <w:r w:rsidR="00E35A1D" w:rsidRPr="00821F13">
              <w:rPr>
                <w:spacing w:val="-2"/>
                <w:sz w:val="24"/>
              </w:rPr>
              <w:t>Чайковского</w:t>
            </w:r>
          </w:p>
        </w:tc>
        <w:tc>
          <w:tcPr>
            <w:tcW w:w="992" w:type="dxa"/>
          </w:tcPr>
          <w:p w:rsidR="00E35A1D" w:rsidRDefault="00E35A1D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E35A1D" w:rsidRDefault="00E35A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Default="00E35A1D">
            <w:pPr>
              <w:pStyle w:val="TableParagraph"/>
              <w:ind w:left="111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>ценности:</w:t>
            </w:r>
            <w:r w:rsidR="00821F13">
              <w:rPr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 xml:space="preserve">приоритет духовного над </w:t>
            </w:r>
            <w:r w:rsidRPr="00821F13">
              <w:rPr>
                <w:i/>
                <w:spacing w:val="-2"/>
                <w:sz w:val="24"/>
              </w:rPr>
              <w:t>материальным</w:t>
            </w:r>
          </w:p>
        </w:tc>
      </w:tr>
      <w:tr w:rsidR="00E35A1D" w:rsidTr="00880ACD">
        <w:trPr>
          <w:trHeight w:val="998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4252" w:type="dxa"/>
          </w:tcPr>
          <w:p w:rsidR="00E35A1D" w:rsidRPr="00821F13" w:rsidRDefault="00E35A1D" w:rsidP="00821F13">
            <w:pPr>
              <w:pStyle w:val="TableParagraph"/>
              <w:spacing w:before="15" w:line="264" w:lineRule="auto"/>
              <w:ind w:left="17" w:right="2"/>
              <w:rPr>
                <w:sz w:val="24"/>
              </w:rPr>
            </w:pPr>
            <w:r w:rsidRPr="00821F13">
              <w:rPr>
                <w:sz w:val="24"/>
              </w:rPr>
              <w:t>Моя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>малая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 xml:space="preserve">Родина </w:t>
            </w:r>
            <w:r w:rsidRPr="00821F13">
              <w:rPr>
                <w:spacing w:val="-2"/>
                <w:sz w:val="24"/>
              </w:rPr>
              <w:t>(региональный</w:t>
            </w:r>
          </w:p>
          <w:p w:rsidR="00E35A1D" w:rsidRPr="00821F13" w:rsidRDefault="00E35A1D" w:rsidP="00821F13">
            <w:pPr>
              <w:pStyle w:val="TableParagraph"/>
              <w:spacing w:line="274" w:lineRule="exact"/>
              <w:ind w:right="3"/>
              <w:rPr>
                <w:sz w:val="24"/>
              </w:rPr>
            </w:pPr>
            <w:r w:rsidRPr="00821F13">
              <w:rPr>
                <w:sz w:val="24"/>
              </w:rPr>
              <w:t xml:space="preserve">и </w:t>
            </w:r>
            <w:r w:rsidRPr="00821F13">
              <w:rPr>
                <w:spacing w:val="-2"/>
                <w:sz w:val="24"/>
              </w:rPr>
              <w:t>местный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pacing w:val="-2"/>
                <w:sz w:val="24"/>
              </w:rPr>
              <w:t>компонент)</w:t>
            </w:r>
          </w:p>
        </w:tc>
        <w:tc>
          <w:tcPr>
            <w:tcW w:w="992" w:type="dxa"/>
          </w:tcPr>
          <w:p w:rsidR="00E35A1D" w:rsidRDefault="00E35A1D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E35A1D" w:rsidRDefault="00E35A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Default="00E35A1D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>ценности:</w:t>
            </w:r>
            <w:r w:rsidR="00821F13">
              <w:rPr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>патриотизм, приоритет духовного над материальным</w:t>
            </w:r>
          </w:p>
        </w:tc>
      </w:tr>
      <w:tr w:rsidR="00E35A1D" w:rsidTr="00880ACD">
        <w:trPr>
          <w:trHeight w:val="1125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252" w:type="dxa"/>
          </w:tcPr>
          <w:p w:rsidR="00E35A1D" w:rsidRPr="00821F13" w:rsidRDefault="00E35A1D" w:rsidP="00821F13">
            <w:pPr>
              <w:pStyle w:val="TableParagraph"/>
              <w:spacing w:before="15" w:line="259" w:lineRule="auto"/>
              <w:ind w:right="174"/>
              <w:rPr>
                <w:sz w:val="24"/>
              </w:rPr>
            </w:pPr>
            <w:r w:rsidRPr="00821F13">
              <w:rPr>
                <w:sz w:val="24"/>
              </w:rPr>
              <w:t>День воссоединения Крыма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>и</w:t>
            </w:r>
            <w:r w:rsidR="00821F13" w:rsidRPr="00821F13">
              <w:rPr>
                <w:sz w:val="24"/>
              </w:rPr>
              <w:t xml:space="preserve"> </w:t>
            </w:r>
            <w:r w:rsidRPr="00821F13">
              <w:rPr>
                <w:sz w:val="24"/>
              </w:rPr>
              <w:t xml:space="preserve">Севастополя с Россией. 100-летие </w:t>
            </w:r>
            <w:r w:rsidRPr="00821F13">
              <w:rPr>
                <w:spacing w:val="-2"/>
                <w:sz w:val="24"/>
              </w:rPr>
              <w:t>Артека</w:t>
            </w:r>
          </w:p>
        </w:tc>
        <w:tc>
          <w:tcPr>
            <w:tcW w:w="992" w:type="dxa"/>
          </w:tcPr>
          <w:p w:rsidR="00E35A1D" w:rsidRDefault="00E35A1D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E35A1D" w:rsidRDefault="00E35A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Pr="00821F13" w:rsidRDefault="00E35A1D">
            <w:pPr>
              <w:pStyle w:val="TableParagraph"/>
              <w:ind w:left="111" w:right="7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ценности: </w:t>
            </w:r>
            <w:r w:rsidRPr="00821F13">
              <w:rPr>
                <w:i/>
                <w:sz w:val="24"/>
              </w:rPr>
              <w:t>историческая</w:t>
            </w:r>
            <w:r w:rsidR="00821F13" w:rsidRPr="00821F13">
              <w:rPr>
                <w:i/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>память</w:t>
            </w:r>
            <w:r w:rsidR="00821F13" w:rsidRPr="00821F13">
              <w:rPr>
                <w:i/>
                <w:sz w:val="24"/>
              </w:rPr>
              <w:t xml:space="preserve"> </w:t>
            </w:r>
            <w:r w:rsidRPr="00821F13">
              <w:rPr>
                <w:i/>
                <w:sz w:val="24"/>
              </w:rPr>
              <w:t xml:space="preserve">и </w:t>
            </w:r>
            <w:r w:rsidRPr="00821F13">
              <w:rPr>
                <w:i/>
                <w:spacing w:val="-2"/>
                <w:sz w:val="24"/>
              </w:rPr>
              <w:t>преемственность</w:t>
            </w:r>
          </w:p>
          <w:p w:rsidR="00E35A1D" w:rsidRDefault="00E35A1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821F13">
              <w:rPr>
                <w:i/>
                <w:spacing w:val="-2"/>
                <w:sz w:val="24"/>
              </w:rPr>
              <w:t>поколений</w:t>
            </w:r>
          </w:p>
        </w:tc>
      </w:tr>
      <w:tr w:rsidR="00E35A1D" w:rsidTr="00880ACD">
        <w:trPr>
          <w:trHeight w:val="1268"/>
        </w:trPr>
        <w:tc>
          <w:tcPr>
            <w:tcW w:w="567" w:type="dxa"/>
          </w:tcPr>
          <w:p w:rsidR="00E35A1D" w:rsidRDefault="00E35A1D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252" w:type="dxa"/>
          </w:tcPr>
          <w:p w:rsidR="00E35A1D" w:rsidRPr="00880ACD" w:rsidRDefault="00E35A1D" w:rsidP="00821F13">
            <w:pPr>
              <w:pStyle w:val="TableParagraph"/>
              <w:spacing w:before="15" w:line="259" w:lineRule="auto"/>
              <w:ind w:right="425"/>
              <w:rPr>
                <w:sz w:val="24"/>
              </w:rPr>
            </w:pPr>
            <w:r w:rsidRPr="00880ACD">
              <w:rPr>
                <w:sz w:val="24"/>
              </w:rPr>
              <w:t>80-летие Победы в Великой</w:t>
            </w:r>
            <w:r w:rsidR="00821F13" w:rsidRPr="00880ACD">
              <w:rPr>
                <w:sz w:val="24"/>
              </w:rPr>
              <w:t xml:space="preserve"> </w:t>
            </w:r>
            <w:r w:rsidRPr="00880ACD">
              <w:rPr>
                <w:spacing w:val="4"/>
                <w:sz w:val="24"/>
              </w:rPr>
              <w:t>Отечественной</w:t>
            </w:r>
            <w:r w:rsidR="00821F13" w:rsidRPr="00880ACD">
              <w:rPr>
                <w:spacing w:val="4"/>
                <w:sz w:val="24"/>
              </w:rPr>
              <w:t xml:space="preserve"> </w:t>
            </w:r>
            <w:r w:rsidRPr="00880ACD">
              <w:rPr>
                <w:spacing w:val="-2"/>
                <w:sz w:val="24"/>
              </w:rPr>
              <w:t>войне</w:t>
            </w:r>
          </w:p>
        </w:tc>
        <w:tc>
          <w:tcPr>
            <w:tcW w:w="992" w:type="dxa"/>
          </w:tcPr>
          <w:p w:rsidR="00E35A1D" w:rsidRDefault="00247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E35A1D" w:rsidRDefault="00E35A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E35A1D" w:rsidRPr="00880ACD" w:rsidRDefault="00E35A1D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</w:t>
            </w:r>
            <w:r>
              <w:rPr>
                <w:sz w:val="24"/>
              </w:rPr>
              <w:t xml:space="preserve">ценности: </w:t>
            </w:r>
            <w:r w:rsidRPr="00880ACD">
              <w:rPr>
                <w:i/>
                <w:sz w:val="24"/>
              </w:rPr>
              <w:t>единство народов России, историческая</w:t>
            </w:r>
            <w:r w:rsidR="00880ACD" w:rsidRPr="00880ACD">
              <w:rPr>
                <w:i/>
                <w:sz w:val="24"/>
              </w:rPr>
              <w:t xml:space="preserve"> </w:t>
            </w:r>
            <w:r w:rsidRPr="00880ACD">
              <w:rPr>
                <w:i/>
                <w:sz w:val="24"/>
              </w:rPr>
              <w:t>память</w:t>
            </w:r>
            <w:r w:rsidR="00880ACD" w:rsidRPr="00880ACD">
              <w:rPr>
                <w:i/>
                <w:sz w:val="24"/>
              </w:rPr>
              <w:t xml:space="preserve"> </w:t>
            </w:r>
            <w:r w:rsidRPr="00880ACD">
              <w:rPr>
                <w:i/>
                <w:sz w:val="24"/>
              </w:rPr>
              <w:t xml:space="preserve">и </w:t>
            </w:r>
            <w:r w:rsidRPr="00880ACD">
              <w:rPr>
                <w:i/>
                <w:spacing w:val="-2"/>
                <w:sz w:val="24"/>
              </w:rPr>
              <w:t>преемственность</w:t>
            </w:r>
          </w:p>
          <w:p w:rsidR="00E35A1D" w:rsidRDefault="00E35A1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880ACD">
              <w:rPr>
                <w:i/>
                <w:spacing w:val="-2"/>
                <w:sz w:val="24"/>
              </w:rPr>
              <w:t>поколений</w:t>
            </w:r>
          </w:p>
        </w:tc>
      </w:tr>
    </w:tbl>
    <w:p w:rsidR="00B25DBA" w:rsidRDefault="00B25DBA">
      <w:pPr>
        <w:rPr>
          <w:sz w:val="24"/>
        </w:rPr>
        <w:sectPr w:rsidR="00B25DBA" w:rsidSect="00F84840">
          <w:type w:val="continuous"/>
          <w:pgSz w:w="11910" w:h="16840"/>
          <w:pgMar w:top="320" w:right="940" w:bottom="940" w:left="320" w:header="720" w:footer="720" w:gutter="0"/>
          <w:cols w:space="720"/>
          <w:docGrid w:linePitch="299"/>
        </w:sectPr>
      </w:pPr>
    </w:p>
    <w:tbl>
      <w:tblPr>
        <w:tblStyle w:val="TableNormal"/>
        <w:tblW w:w="1034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992"/>
        <w:gridCol w:w="993"/>
        <w:gridCol w:w="3543"/>
      </w:tblGrid>
      <w:tr w:rsidR="00821F13" w:rsidTr="00880ACD">
        <w:trPr>
          <w:trHeight w:val="1150"/>
        </w:trPr>
        <w:tc>
          <w:tcPr>
            <w:tcW w:w="567" w:type="dxa"/>
          </w:tcPr>
          <w:p w:rsidR="00821F13" w:rsidRDefault="00821F13">
            <w:pPr>
              <w:pStyle w:val="TableParagraph"/>
              <w:spacing w:line="270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4252" w:type="dxa"/>
          </w:tcPr>
          <w:p w:rsidR="00821F13" w:rsidRPr="00880ACD" w:rsidRDefault="00821F13" w:rsidP="00821F13">
            <w:pPr>
              <w:pStyle w:val="TableParagraph"/>
              <w:spacing w:before="18"/>
              <w:ind w:right="6"/>
              <w:rPr>
                <w:sz w:val="24"/>
              </w:rPr>
            </w:pPr>
            <w:r w:rsidRPr="00880ACD">
              <w:rPr>
                <w:sz w:val="24"/>
              </w:rPr>
              <w:t>Медицина</w:t>
            </w:r>
            <w:r w:rsidRPr="00880ACD"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92" w:type="dxa"/>
          </w:tcPr>
          <w:p w:rsidR="00821F13" w:rsidRDefault="00821F13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21F13" w:rsidRDefault="00821F1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821F13" w:rsidRDefault="00821F13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821F13" w:rsidRPr="00880ACD" w:rsidRDefault="00821F13">
            <w:pPr>
              <w:pStyle w:val="TableParagraph"/>
              <w:ind w:left="111" w:right="7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Формирующиеся ценности: </w:t>
            </w:r>
            <w:r w:rsidRPr="00880ACD">
              <w:rPr>
                <w:i/>
                <w:sz w:val="24"/>
              </w:rPr>
              <w:t>историческая</w:t>
            </w:r>
            <w:r w:rsidR="00880ACD" w:rsidRPr="00880ACD">
              <w:rPr>
                <w:i/>
                <w:sz w:val="24"/>
              </w:rPr>
              <w:t xml:space="preserve"> </w:t>
            </w:r>
            <w:r w:rsidRPr="00880ACD">
              <w:rPr>
                <w:i/>
                <w:sz w:val="24"/>
              </w:rPr>
              <w:t>память</w:t>
            </w:r>
            <w:r w:rsidR="00880ACD" w:rsidRPr="00880ACD">
              <w:rPr>
                <w:i/>
                <w:sz w:val="24"/>
              </w:rPr>
              <w:t xml:space="preserve"> </w:t>
            </w:r>
            <w:r w:rsidRPr="00880ACD">
              <w:rPr>
                <w:i/>
                <w:sz w:val="24"/>
              </w:rPr>
              <w:t xml:space="preserve">и </w:t>
            </w:r>
            <w:r w:rsidRPr="00880ACD">
              <w:rPr>
                <w:i/>
                <w:spacing w:val="-2"/>
                <w:sz w:val="24"/>
              </w:rPr>
              <w:t>преемственность</w:t>
            </w:r>
          </w:p>
          <w:p w:rsidR="00821F13" w:rsidRDefault="00821F13">
            <w:pPr>
              <w:pStyle w:val="TableParagraph"/>
              <w:spacing w:line="270" w:lineRule="atLeast"/>
              <w:ind w:left="111" w:right="301"/>
              <w:rPr>
                <w:sz w:val="24"/>
              </w:rPr>
            </w:pPr>
            <w:r w:rsidRPr="00880ACD">
              <w:rPr>
                <w:i/>
                <w:spacing w:val="-2"/>
                <w:sz w:val="24"/>
              </w:rPr>
              <w:t>поколений, милосердие</w:t>
            </w:r>
          </w:p>
        </w:tc>
      </w:tr>
      <w:tr w:rsidR="00821F13" w:rsidTr="00821F13">
        <w:trPr>
          <w:trHeight w:val="1932"/>
        </w:trPr>
        <w:tc>
          <w:tcPr>
            <w:tcW w:w="567" w:type="dxa"/>
          </w:tcPr>
          <w:p w:rsidR="00821F13" w:rsidRDefault="00247AB5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32-34</w:t>
            </w:r>
          </w:p>
        </w:tc>
        <w:tc>
          <w:tcPr>
            <w:tcW w:w="4252" w:type="dxa"/>
          </w:tcPr>
          <w:p w:rsidR="00821F13" w:rsidRPr="00880ACD" w:rsidRDefault="00821F13" w:rsidP="00821F13">
            <w:pPr>
              <w:pStyle w:val="TableParagraph"/>
              <w:spacing w:before="27"/>
              <w:ind w:right="6"/>
              <w:rPr>
                <w:sz w:val="24"/>
              </w:rPr>
            </w:pPr>
            <w:r w:rsidRPr="00880ACD">
              <w:rPr>
                <w:sz w:val="24"/>
              </w:rPr>
              <w:t xml:space="preserve">Жизнь в </w:t>
            </w:r>
            <w:r w:rsidRPr="00880ACD">
              <w:rPr>
                <w:spacing w:val="-2"/>
                <w:sz w:val="24"/>
              </w:rPr>
              <w:t>Движении</w:t>
            </w:r>
          </w:p>
        </w:tc>
        <w:tc>
          <w:tcPr>
            <w:tcW w:w="992" w:type="dxa"/>
          </w:tcPr>
          <w:p w:rsidR="00821F13" w:rsidRDefault="00821F13">
            <w:pPr>
              <w:pStyle w:val="TableParagraph"/>
              <w:rPr>
                <w:b/>
                <w:sz w:val="24"/>
              </w:rPr>
            </w:pPr>
          </w:p>
          <w:p w:rsidR="00821F13" w:rsidRDefault="00821F13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821F13" w:rsidRDefault="00247AB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821F13" w:rsidRDefault="00821F13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543" w:type="dxa"/>
          </w:tcPr>
          <w:p w:rsidR="00821F13" w:rsidRDefault="00821F1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247AB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21F13" w:rsidRDefault="00821F1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проектами «Орлята России»</w:t>
            </w:r>
            <w:r w:rsidR="00247AB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7A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</w:t>
            </w:r>
            <w:r>
              <w:rPr>
                <w:spacing w:val="-2"/>
                <w:sz w:val="24"/>
              </w:rPr>
              <w:t>Первых.</w:t>
            </w:r>
          </w:p>
          <w:p w:rsidR="00821F13" w:rsidRDefault="00821F1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Формирующиеся</w:t>
            </w:r>
          </w:p>
          <w:p w:rsidR="00821F13" w:rsidRDefault="00821F13">
            <w:pPr>
              <w:pStyle w:val="TableParagraph"/>
              <w:spacing w:line="270" w:lineRule="atLeast"/>
              <w:ind w:left="111" w:right="533"/>
              <w:rPr>
                <w:sz w:val="24"/>
              </w:rPr>
            </w:pPr>
            <w:r>
              <w:rPr>
                <w:sz w:val="24"/>
              </w:rPr>
              <w:t>ценности:</w:t>
            </w:r>
            <w:r w:rsidR="00247AB5">
              <w:rPr>
                <w:sz w:val="24"/>
              </w:rPr>
              <w:t xml:space="preserve"> </w:t>
            </w:r>
            <w:r w:rsidRPr="00247AB5">
              <w:rPr>
                <w:i/>
                <w:sz w:val="24"/>
              </w:rPr>
              <w:t xml:space="preserve">дружба, </w:t>
            </w:r>
            <w:r w:rsidRPr="00247AB5">
              <w:rPr>
                <w:i/>
                <w:spacing w:val="-2"/>
                <w:sz w:val="24"/>
              </w:rPr>
              <w:t>коллективизм</w:t>
            </w:r>
          </w:p>
        </w:tc>
      </w:tr>
    </w:tbl>
    <w:p w:rsidR="00B25DBA" w:rsidRDefault="00B25DBA">
      <w:pPr>
        <w:pStyle w:val="a3"/>
        <w:rPr>
          <w:b/>
        </w:rPr>
      </w:pPr>
    </w:p>
    <w:p w:rsidR="00B25DBA" w:rsidRDefault="00B25DBA">
      <w:pPr>
        <w:pStyle w:val="a3"/>
        <w:spacing w:before="155"/>
        <w:rPr>
          <w:b/>
        </w:rPr>
      </w:pPr>
    </w:p>
    <w:p w:rsidR="00B25DBA" w:rsidRPr="00247AB5" w:rsidRDefault="00B25DBA" w:rsidP="00247AB5">
      <w:pPr>
        <w:tabs>
          <w:tab w:val="left" w:pos="1532"/>
        </w:tabs>
        <w:spacing w:before="2"/>
        <w:rPr>
          <w:sz w:val="24"/>
        </w:rPr>
      </w:pPr>
    </w:p>
    <w:sectPr w:rsidR="00B25DBA" w:rsidRPr="00247AB5" w:rsidSect="00F84840">
      <w:type w:val="continuous"/>
      <w:pgSz w:w="11910" w:h="16840"/>
      <w:pgMar w:top="320" w:right="940" w:bottom="94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D7266"/>
    <w:multiLevelType w:val="hybridMultilevel"/>
    <w:tmpl w:val="24202E8C"/>
    <w:lvl w:ilvl="0" w:tplc="105AB814">
      <w:start w:val="1"/>
      <w:numFmt w:val="decimal"/>
      <w:lvlText w:val="%1"/>
      <w:lvlJc w:val="left"/>
      <w:pPr>
        <w:ind w:left="9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A809AA">
      <w:numFmt w:val="bullet"/>
      <w:lvlText w:val="•"/>
      <w:lvlJc w:val="left"/>
      <w:pPr>
        <w:ind w:left="2457" w:hanging="180"/>
      </w:pPr>
      <w:rPr>
        <w:rFonts w:hint="default"/>
        <w:lang w:val="ru-RU" w:eastAsia="en-US" w:bidi="ar-SA"/>
      </w:rPr>
    </w:lvl>
    <w:lvl w:ilvl="2" w:tplc="1F823952">
      <w:numFmt w:val="bullet"/>
      <w:lvlText w:val="•"/>
      <w:lvlJc w:val="left"/>
      <w:pPr>
        <w:ind w:left="3915" w:hanging="180"/>
      </w:pPr>
      <w:rPr>
        <w:rFonts w:hint="default"/>
        <w:lang w:val="ru-RU" w:eastAsia="en-US" w:bidi="ar-SA"/>
      </w:rPr>
    </w:lvl>
    <w:lvl w:ilvl="3" w:tplc="59826818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4" w:tplc="E7401444">
      <w:numFmt w:val="bullet"/>
      <w:lvlText w:val="•"/>
      <w:lvlJc w:val="left"/>
      <w:pPr>
        <w:ind w:left="6831" w:hanging="180"/>
      </w:pPr>
      <w:rPr>
        <w:rFonts w:hint="default"/>
        <w:lang w:val="ru-RU" w:eastAsia="en-US" w:bidi="ar-SA"/>
      </w:rPr>
    </w:lvl>
    <w:lvl w:ilvl="5" w:tplc="D4DEF81A">
      <w:numFmt w:val="bullet"/>
      <w:lvlText w:val="•"/>
      <w:lvlJc w:val="left"/>
      <w:pPr>
        <w:ind w:left="8289" w:hanging="180"/>
      </w:pPr>
      <w:rPr>
        <w:rFonts w:hint="default"/>
        <w:lang w:val="ru-RU" w:eastAsia="en-US" w:bidi="ar-SA"/>
      </w:rPr>
    </w:lvl>
    <w:lvl w:ilvl="6" w:tplc="C3529980">
      <w:numFmt w:val="bullet"/>
      <w:lvlText w:val="•"/>
      <w:lvlJc w:val="left"/>
      <w:pPr>
        <w:ind w:left="9747" w:hanging="180"/>
      </w:pPr>
      <w:rPr>
        <w:rFonts w:hint="default"/>
        <w:lang w:val="ru-RU" w:eastAsia="en-US" w:bidi="ar-SA"/>
      </w:rPr>
    </w:lvl>
    <w:lvl w:ilvl="7" w:tplc="4FBEA27C">
      <w:numFmt w:val="bullet"/>
      <w:lvlText w:val="•"/>
      <w:lvlJc w:val="left"/>
      <w:pPr>
        <w:ind w:left="11204" w:hanging="180"/>
      </w:pPr>
      <w:rPr>
        <w:rFonts w:hint="default"/>
        <w:lang w:val="ru-RU" w:eastAsia="en-US" w:bidi="ar-SA"/>
      </w:rPr>
    </w:lvl>
    <w:lvl w:ilvl="8" w:tplc="EF3A02D2">
      <w:numFmt w:val="bullet"/>
      <w:lvlText w:val="•"/>
      <w:lvlJc w:val="left"/>
      <w:pPr>
        <w:ind w:left="1266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6114645"/>
    <w:multiLevelType w:val="hybridMultilevel"/>
    <w:tmpl w:val="0B3EB72A"/>
    <w:lvl w:ilvl="0" w:tplc="7F56A146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0BC22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2" w:tplc="073CE7F2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3" w:tplc="EF88C03A">
      <w:numFmt w:val="bullet"/>
      <w:lvlText w:val="•"/>
      <w:lvlJc w:val="left"/>
      <w:pPr>
        <w:ind w:left="5247" w:hanging="140"/>
      </w:pPr>
      <w:rPr>
        <w:rFonts w:hint="default"/>
        <w:lang w:val="ru-RU" w:eastAsia="en-US" w:bidi="ar-SA"/>
      </w:rPr>
    </w:lvl>
    <w:lvl w:ilvl="4" w:tplc="13949BB6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5" w:tplc="0EFACBAA">
      <w:numFmt w:val="bullet"/>
      <w:lvlText w:val="•"/>
      <w:lvlJc w:val="left"/>
      <w:pPr>
        <w:ind w:left="8199" w:hanging="140"/>
      </w:pPr>
      <w:rPr>
        <w:rFonts w:hint="default"/>
        <w:lang w:val="ru-RU" w:eastAsia="en-US" w:bidi="ar-SA"/>
      </w:rPr>
    </w:lvl>
    <w:lvl w:ilvl="6" w:tplc="EA44F4A6">
      <w:numFmt w:val="bullet"/>
      <w:lvlText w:val="•"/>
      <w:lvlJc w:val="left"/>
      <w:pPr>
        <w:ind w:left="9675" w:hanging="140"/>
      </w:pPr>
      <w:rPr>
        <w:rFonts w:hint="default"/>
        <w:lang w:val="ru-RU" w:eastAsia="en-US" w:bidi="ar-SA"/>
      </w:rPr>
    </w:lvl>
    <w:lvl w:ilvl="7" w:tplc="123E2CDE">
      <w:numFmt w:val="bullet"/>
      <w:lvlText w:val="•"/>
      <w:lvlJc w:val="left"/>
      <w:pPr>
        <w:ind w:left="11150" w:hanging="140"/>
      </w:pPr>
      <w:rPr>
        <w:rFonts w:hint="default"/>
        <w:lang w:val="ru-RU" w:eastAsia="en-US" w:bidi="ar-SA"/>
      </w:rPr>
    </w:lvl>
    <w:lvl w:ilvl="8" w:tplc="9B6047FA">
      <w:numFmt w:val="bullet"/>
      <w:lvlText w:val="•"/>
      <w:lvlJc w:val="left"/>
      <w:pPr>
        <w:ind w:left="1262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A002123"/>
    <w:multiLevelType w:val="hybridMultilevel"/>
    <w:tmpl w:val="557CFB34"/>
    <w:lvl w:ilvl="0" w:tplc="85E0753E">
      <w:start w:val="1"/>
      <w:numFmt w:val="decimal"/>
      <w:lvlText w:val="%1."/>
      <w:lvlJc w:val="left"/>
      <w:pPr>
        <w:ind w:left="812" w:hanging="181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343E8B6C">
      <w:numFmt w:val="none"/>
      <w:lvlText w:val=""/>
      <w:lvlJc w:val="left"/>
      <w:pPr>
        <w:tabs>
          <w:tab w:val="num" w:pos="360"/>
        </w:tabs>
      </w:pPr>
    </w:lvl>
    <w:lvl w:ilvl="2" w:tplc="3BE64AB6">
      <w:numFmt w:val="bullet"/>
      <w:lvlText w:val="•"/>
      <w:lvlJc w:val="left"/>
      <w:pPr>
        <w:ind w:left="3082" w:hanging="709"/>
      </w:pPr>
      <w:rPr>
        <w:rFonts w:hint="default"/>
        <w:lang w:val="ru-RU" w:eastAsia="en-US" w:bidi="ar-SA"/>
      </w:rPr>
    </w:lvl>
    <w:lvl w:ilvl="3" w:tplc="844A8EC6">
      <w:numFmt w:val="bullet"/>
      <w:lvlText w:val="•"/>
      <w:lvlJc w:val="left"/>
      <w:pPr>
        <w:ind w:left="4644" w:hanging="709"/>
      </w:pPr>
      <w:rPr>
        <w:rFonts w:hint="default"/>
        <w:lang w:val="ru-RU" w:eastAsia="en-US" w:bidi="ar-SA"/>
      </w:rPr>
    </w:lvl>
    <w:lvl w:ilvl="4" w:tplc="AEB4D0B4">
      <w:numFmt w:val="bullet"/>
      <w:lvlText w:val="•"/>
      <w:lvlJc w:val="left"/>
      <w:pPr>
        <w:ind w:left="6206" w:hanging="709"/>
      </w:pPr>
      <w:rPr>
        <w:rFonts w:hint="default"/>
        <w:lang w:val="ru-RU" w:eastAsia="en-US" w:bidi="ar-SA"/>
      </w:rPr>
    </w:lvl>
    <w:lvl w:ilvl="5" w:tplc="10E0B9DE">
      <w:numFmt w:val="bullet"/>
      <w:lvlText w:val="•"/>
      <w:lvlJc w:val="left"/>
      <w:pPr>
        <w:ind w:left="7768" w:hanging="709"/>
      </w:pPr>
      <w:rPr>
        <w:rFonts w:hint="default"/>
        <w:lang w:val="ru-RU" w:eastAsia="en-US" w:bidi="ar-SA"/>
      </w:rPr>
    </w:lvl>
    <w:lvl w:ilvl="6" w:tplc="11403AA6">
      <w:numFmt w:val="bullet"/>
      <w:lvlText w:val="•"/>
      <w:lvlJc w:val="left"/>
      <w:pPr>
        <w:ind w:left="9330" w:hanging="709"/>
      </w:pPr>
      <w:rPr>
        <w:rFonts w:hint="default"/>
        <w:lang w:val="ru-RU" w:eastAsia="en-US" w:bidi="ar-SA"/>
      </w:rPr>
    </w:lvl>
    <w:lvl w:ilvl="7" w:tplc="57F6DC9E">
      <w:numFmt w:val="bullet"/>
      <w:lvlText w:val="•"/>
      <w:lvlJc w:val="left"/>
      <w:pPr>
        <w:ind w:left="10892" w:hanging="709"/>
      </w:pPr>
      <w:rPr>
        <w:rFonts w:hint="default"/>
        <w:lang w:val="ru-RU" w:eastAsia="en-US" w:bidi="ar-SA"/>
      </w:rPr>
    </w:lvl>
    <w:lvl w:ilvl="8" w:tplc="214A9BF6">
      <w:numFmt w:val="bullet"/>
      <w:lvlText w:val="•"/>
      <w:lvlJc w:val="left"/>
      <w:pPr>
        <w:ind w:left="1245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4E497A75"/>
    <w:multiLevelType w:val="hybridMultilevel"/>
    <w:tmpl w:val="58F2995E"/>
    <w:lvl w:ilvl="0" w:tplc="41A6CEB4">
      <w:start w:val="1"/>
      <w:numFmt w:val="decimal"/>
      <w:lvlText w:val="%1."/>
      <w:lvlJc w:val="left"/>
      <w:pPr>
        <w:ind w:left="153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u w:val="single" w:color="0000FF"/>
        <w:lang w:val="ru-RU" w:eastAsia="en-US" w:bidi="ar-SA"/>
      </w:rPr>
    </w:lvl>
    <w:lvl w:ilvl="1" w:tplc="6A90A95A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2" w:tplc="86B424A8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3" w:tplc="A99099D0">
      <w:numFmt w:val="bullet"/>
      <w:lvlText w:val="•"/>
      <w:lvlJc w:val="left"/>
      <w:pPr>
        <w:ind w:left="5751" w:hanging="361"/>
      </w:pPr>
      <w:rPr>
        <w:rFonts w:hint="default"/>
        <w:lang w:val="ru-RU" w:eastAsia="en-US" w:bidi="ar-SA"/>
      </w:rPr>
    </w:lvl>
    <w:lvl w:ilvl="4" w:tplc="6D26E9CA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  <w:lvl w:ilvl="5" w:tplc="7B468F48">
      <w:numFmt w:val="bullet"/>
      <w:lvlText w:val="•"/>
      <w:lvlJc w:val="left"/>
      <w:pPr>
        <w:ind w:left="8559" w:hanging="361"/>
      </w:pPr>
      <w:rPr>
        <w:rFonts w:hint="default"/>
        <w:lang w:val="ru-RU" w:eastAsia="en-US" w:bidi="ar-SA"/>
      </w:rPr>
    </w:lvl>
    <w:lvl w:ilvl="6" w:tplc="3B627A3A">
      <w:numFmt w:val="bullet"/>
      <w:lvlText w:val="•"/>
      <w:lvlJc w:val="left"/>
      <w:pPr>
        <w:ind w:left="9963" w:hanging="361"/>
      </w:pPr>
      <w:rPr>
        <w:rFonts w:hint="default"/>
        <w:lang w:val="ru-RU" w:eastAsia="en-US" w:bidi="ar-SA"/>
      </w:rPr>
    </w:lvl>
    <w:lvl w:ilvl="7" w:tplc="86444870">
      <w:numFmt w:val="bullet"/>
      <w:lvlText w:val="•"/>
      <w:lvlJc w:val="left"/>
      <w:pPr>
        <w:ind w:left="11366" w:hanging="361"/>
      </w:pPr>
      <w:rPr>
        <w:rFonts w:hint="default"/>
        <w:lang w:val="ru-RU" w:eastAsia="en-US" w:bidi="ar-SA"/>
      </w:rPr>
    </w:lvl>
    <w:lvl w:ilvl="8" w:tplc="5CD6F0BE">
      <w:numFmt w:val="bullet"/>
      <w:lvlText w:val="•"/>
      <w:lvlJc w:val="left"/>
      <w:pPr>
        <w:ind w:left="1277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69F1FD6"/>
    <w:multiLevelType w:val="hybridMultilevel"/>
    <w:tmpl w:val="98127048"/>
    <w:lvl w:ilvl="0" w:tplc="F4B69556">
      <w:start w:val="1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6EAE8F18">
      <w:numFmt w:val="none"/>
      <w:lvlText w:val=""/>
      <w:lvlJc w:val="left"/>
      <w:pPr>
        <w:tabs>
          <w:tab w:val="num" w:pos="360"/>
        </w:tabs>
      </w:pPr>
    </w:lvl>
    <w:lvl w:ilvl="2" w:tplc="04FC897A">
      <w:numFmt w:val="bullet"/>
      <w:lvlText w:val="•"/>
      <w:lvlJc w:val="left"/>
      <w:pPr>
        <w:ind w:left="3771" w:hanging="420"/>
      </w:pPr>
      <w:rPr>
        <w:rFonts w:hint="default"/>
        <w:lang w:val="ru-RU" w:eastAsia="en-US" w:bidi="ar-SA"/>
      </w:rPr>
    </w:lvl>
    <w:lvl w:ilvl="3" w:tplc="85046E92">
      <w:numFmt w:val="bullet"/>
      <w:lvlText w:val="•"/>
      <w:lvlJc w:val="left"/>
      <w:pPr>
        <w:ind w:left="5247" w:hanging="420"/>
      </w:pPr>
      <w:rPr>
        <w:rFonts w:hint="default"/>
        <w:lang w:val="ru-RU" w:eastAsia="en-US" w:bidi="ar-SA"/>
      </w:rPr>
    </w:lvl>
    <w:lvl w:ilvl="4" w:tplc="32D09D02">
      <w:numFmt w:val="bullet"/>
      <w:lvlText w:val="•"/>
      <w:lvlJc w:val="left"/>
      <w:pPr>
        <w:ind w:left="6723" w:hanging="420"/>
      </w:pPr>
      <w:rPr>
        <w:rFonts w:hint="default"/>
        <w:lang w:val="ru-RU" w:eastAsia="en-US" w:bidi="ar-SA"/>
      </w:rPr>
    </w:lvl>
    <w:lvl w:ilvl="5" w:tplc="F3408D4E">
      <w:numFmt w:val="bullet"/>
      <w:lvlText w:val="•"/>
      <w:lvlJc w:val="left"/>
      <w:pPr>
        <w:ind w:left="8199" w:hanging="420"/>
      </w:pPr>
      <w:rPr>
        <w:rFonts w:hint="default"/>
        <w:lang w:val="ru-RU" w:eastAsia="en-US" w:bidi="ar-SA"/>
      </w:rPr>
    </w:lvl>
    <w:lvl w:ilvl="6" w:tplc="5C1C2BA2">
      <w:numFmt w:val="bullet"/>
      <w:lvlText w:val="•"/>
      <w:lvlJc w:val="left"/>
      <w:pPr>
        <w:ind w:left="9675" w:hanging="420"/>
      </w:pPr>
      <w:rPr>
        <w:rFonts w:hint="default"/>
        <w:lang w:val="ru-RU" w:eastAsia="en-US" w:bidi="ar-SA"/>
      </w:rPr>
    </w:lvl>
    <w:lvl w:ilvl="7" w:tplc="5AB42DF2">
      <w:numFmt w:val="bullet"/>
      <w:lvlText w:val="•"/>
      <w:lvlJc w:val="left"/>
      <w:pPr>
        <w:ind w:left="11150" w:hanging="420"/>
      </w:pPr>
      <w:rPr>
        <w:rFonts w:hint="default"/>
        <w:lang w:val="ru-RU" w:eastAsia="en-US" w:bidi="ar-SA"/>
      </w:rPr>
    </w:lvl>
    <w:lvl w:ilvl="8" w:tplc="089CA0AE">
      <w:numFmt w:val="bullet"/>
      <w:lvlText w:val="•"/>
      <w:lvlJc w:val="left"/>
      <w:pPr>
        <w:ind w:left="12626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BA"/>
    <w:rsid w:val="00230345"/>
    <w:rsid w:val="00247AB5"/>
    <w:rsid w:val="003762C2"/>
    <w:rsid w:val="004E2C7A"/>
    <w:rsid w:val="005B212A"/>
    <w:rsid w:val="00714F51"/>
    <w:rsid w:val="00745380"/>
    <w:rsid w:val="00821F13"/>
    <w:rsid w:val="00880ACD"/>
    <w:rsid w:val="009A5713"/>
    <w:rsid w:val="00A42AC5"/>
    <w:rsid w:val="00B25DBA"/>
    <w:rsid w:val="00C64E5D"/>
    <w:rsid w:val="00D01C2D"/>
    <w:rsid w:val="00E35A1D"/>
    <w:rsid w:val="00F84840"/>
    <w:rsid w:val="00F9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B378C-AC7C-405D-BBD0-95A3E56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5DB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745380"/>
    <w:pPr>
      <w:spacing w:line="317" w:lineRule="exact"/>
      <w:ind w:left="93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DB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5DBA"/>
    <w:pPr>
      <w:ind w:left="791" w:hanging="17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5DBA"/>
    <w:pPr>
      <w:ind w:left="812"/>
    </w:pPr>
  </w:style>
  <w:style w:type="paragraph" w:customStyle="1" w:styleId="TableParagraph">
    <w:name w:val="Table Paragraph"/>
    <w:basedOn w:val="a"/>
    <w:uiPriority w:val="1"/>
    <w:qFormat/>
    <w:rsid w:val="00B25DBA"/>
  </w:style>
  <w:style w:type="character" w:customStyle="1" w:styleId="20">
    <w:name w:val="Заголовок 2 Знак"/>
    <w:basedOn w:val="a0"/>
    <w:link w:val="2"/>
    <w:uiPriority w:val="1"/>
    <w:rsid w:val="0074538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5">
    <w:name w:val="Normal (Web)"/>
    <w:basedOn w:val="a"/>
    <w:unhideWhenUsed/>
    <w:rsid w:val="007453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74538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2</cp:revision>
  <cp:lastPrinted>2024-09-15T12:31:00Z</cp:lastPrinted>
  <dcterms:created xsi:type="dcterms:W3CDTF">2024-10-14T02:16:00Z</dcterms:created>
  <dcterms:modified xsi:type="dcterms:W3CDTF">2024-10-14T02:16:00Z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2010</vt:lpwstr>
  </property>
</Properties>
</file>